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17" w:rsidRPr="00442463" w:rsidRDefault="00C51517" w:rsidP="00AF52AF">
      <w:pPr>
        <w:ind w:left="0"/>
        <w:jc w:val="both"/>
        <w:rPr>
          <w:rFonts w:cs="Calibri"/>
          <w:b/>
          <w:sz w:val="32"/>
          <w:szCs w:val="32"/>
        </w:rPr>
      </w:pPr>
      <w:r w:rsidRPr="00442463">
        <w:rPr>
          <w:rFonts w:cs="Calibri"/>
          <w:b/>
          <w:sz w:val="32"/>
          <w:szCs w:val="32"/>
        </w:rPr>
        <w:t xml:space="preserve">Provozní řád </w:t>
      </w:r>
    </w:p>
    <w:p w:rsidR="00C51517" w:rsidRPr="00442463" w:rsidRDefault="00BB6933" w:rsidP="00AF52AF">
      <w:pPr>
        <w:pStyle w:val="Bezmezer"/>
        <w:ind w:left="0"/>
        <w:jc w:val="both"/>
        <w:rPr>
          <w:b/>
          <w:sz w:val="32"/>
          <w:szCs w:val="32"/>
        </w:rPr>
      </w:pPr>
      <w:r w:rsidRPr="00442463">
        <w:rPr>
          <w:b/>
          <w:sz w:val="32"/>
          <w:szCs w:val="32"/>
        </w:rPr>
        <w:t>Sociální rehabilitace</w:t>
      </w:r>
      <w:r w:rsidR="00C51517" w:rsidRPr="00442463">
        <w:rPr>
          <w:b/>
          <w:sz w:val="32"/>
          <w:szCs w:val="32"/>
        </w:rPr>
        <w:t xml:space="preserve"> NONA</w:t>
      </w:r>
    </w:p>
    <w:p w:rsidR="00C51517" w:rsidRPr="00893508" w:rsidRDefault="00C51517" w:rsidP="00C51517">
      <w:pPr>
        <w:tabs>
          <w:tab w:val="center" w:pos="4536"/>
          <w:tab w:val="left" w:pos="5385"/>
        </w:tabs>
        <w:rPr>
          <w:rFonts w:cs="Calibri"/>
        </w:rPr>
      </w:pPr>
    </w:p>
    <w:p w:rsidR="00C51517" w:rsidRPr="00242727" w:rsidRDefault="00C51517" w:rsidP="00AF52AF">
      <w:pPr>
        <w:pStyle w:val="Bezmezer"/>
        <w:spacing w:line="276" w:lineRule="auto"/>
        <w:ind w:left="0"/>
        <w:jc w:val="both"/>
        <w:rPr>
          <w:sz w:val="24"/>
          <w:szCs w:val="24"/>
        </w:rPr>
      </w:pPr>
      <w:r w:rsidRPr="00242727">
        <w:rPr>
          <w:sz w:val="24"/>
          <w:szCs w:val="24"/>
        </w:rPr>
        <w:t>Tento provozní řád je obecně závazný, je vyvěšen a dostupný pr</w:t>
      </w:r>
      <w:r w:rsidR="00442463" w:rsidRPr="00242727">
        <w:rPr>
          <w:sz w:val="24"/>
          <w:szCs w:val="24"/>
        </w:rPr>
        <w:t>o každého návštěvníka, klienta</w:t>
      </w:r>
      <w:r w:rsidRPr="00242727">
        <w:rPr>
          <w:sz w:val="24"/>
          <w:szCs w:val="24"/>
        </w:rPr>
        <w:t xml:space="preserve"> služby a pra</w:t>
      </w:r>
      <w:r w:rsidR="00442463" w:rsidRPr="00242727">
        <w:rPr>
          <w:sz w:val="24"/>
          <w:szCs w:val="24"/>
        </w:rPr>
        <w:t>covníka zařízení. Každý klient</w:t>
      </w:r>
      <w:r w:rsidRPr="00242727">
        <w:rPr>
          <w:sz w:val="24"/>
          <w:szCs w:val="24"/>
        </w:rPr>
        <w:t xml:space="preserve"> a pracovník služby je s ním seznámen.  </w:t>
      </w:r>
    </w:p>
    <w:p w:rsidR="00C51517" w:rsidRPr="00893508" w:rsidRDefault="00C51517" w:rsidP="00442463">
      <w:pPr>
        <w:ind w:left="0"/>
        <w:rPr>
          <w:rFonts w:cs="Calibri"/>
        </w:rPr>
      </w:pPr>
    </w:p>
    <w:p w:rsidR="00C51517" w:rsidRPr="00442463" w:rsidRDefault="00C51517" w:rsidP="00442463">
      <w:pPr>
        <w:ind w:left="0"/>
        <w:rPr>
          <w:rFonts w:cs="Calibri"/>
          <w:b/>
          <w:sz w:val="28"/>
          <w:szCs w:val="28"/>
        </w:rPr>
      </w:pPr>
      <w:r w:rsidRPr="00442463">
        <w:rPr>
          <w:rFonts w:cs="Calibri"/>
          <w:b/>
          <w:sz w:val="28"/>
          <w:szCs w:val="28"/>
        </w:rPr>
        <w:t>I. Základní údaje</w:t>
      </w:r>
    </w:p>
    <w:p w:rsidR="00C51517" w:rsidRPr="00893508" w:rsidRDefault="00C51517" w:rsidP="00442463">
      <w:pPr>
        <w:ind w:left="1080" w:firstLine="708"/>
        <w:rPr>
          <w:rFonts w:cs="Calibri"/>
          <w:b/>
        </w:rPr>
      </w:pPr>
    </w:p>
    <w:p w:rsidR="00C51517" w:rsidRPr="00442463" w:rsidRDefault="00C51517" w:rsidP="00442463">
      <w:pPr>
        <w:pStyle w:val="Bezmezer"/>
        <w:spacing w:line="276" w:lineRule="auto"/>
        <w:ind w:left="0"/>
        <w:rPr>
          <w:rFonts w:cs="Calibri"/>
          <w:b/>
          <w:sz w:val="28"/>
          <w:szCs w:val="28"/>
        </w:rPr>
      </w:pPr>
      <w:r w:rsidRPr="00442463">
        <w:rPr>
          <w:rFonts w:cs="Calibri"/>
          <w:b/>
          <w:sz w:val="28"/>
          <w:szCs w:val="28"/>
        </w:rPr>
        <w:t>1. název a místo zařízení poskytování služeb</w:t>
      </w:r>
    </w:p>
    <w:p w:rsidR="00C51517" w:rsidRPr="00442463" w:rsidRDefault="00134A97" w:rsidP="00442463">
      <w:pPr>
        <w:pStyle w:val="Bezmezer"/>
        <w:spacing w:line="276" w:lineRule="auto"/>
        <w:ind w:left="0"/>
        <w:rPr>
          <w:rFonts w:cs="Calibri"/>
          <w:sz w:val="24"/>
          <w:szCs w:val="24"/>
        </w:rPr>
      </w:pPr>
      <w:r w:rsidRPr="00442463">
        <w:rPr>
          <w:rFonts w:cs="Calibri"/>
          <w:sz w:val="24"/>
          <w:szCs w:val="24"/>
        </w:rPr>
        <w:t>Sociální rehabilitace</w:t>
      </w:r>
      <w:r w:rsidR="00B92E03" w:rsidRPr="00442463">
        <w:rPr>
          <w:rFonts w:cs="Calibri"/>
          <w:sz w:val="24"/>
          <w:szCs w:val="24"/>
        </w:rPr>
        <w:t xml:space="preserve"> </w:t>
      </w:r>
      <w:r w:rsidR="00C51517" w:rsidRPr="00442463">
        <w:rPr>
          <w:rFonts w:cs="Calibri"/>
          <w:sz w:val="24"/>
          <w:szCs w:val="24"/>
        </w:rPr>
        <w:t xml:space="preserve">NONA, Rašínova 313, Nové Město nad Metují </w:t>
      </w:r>
    </w:p>
    <w:p w:rsidR="00C51517" w:rsidRPr="00893508" w:rsidRDefault="00C51517" w:rsidP="00C51517">
      <w:pPr>
        <w:pStyle w:val="Bezmezer"/>
        <w:rPr>
          <w:rFonts w:cs="Calibri"/>
        </w:rPr>
      </w:pPr>
      <w:r w:rsidRPr="00893508">
        <w:rPr>
          <w:rFonts w:cs="Calibri"/>
        </w:rPr>
        <w:tab/>
      </w:r>
      <w:r w:rsidRPr="00893508">
        <w:rPr>
          <w:rFonts w:cs="Calibri"/>
        </w:rPr>
        <w:tab/>
      </w:r>
    </w:p>
    <w:p w:rsidR="00C51517" w:rsidRPr="00442463" w:rsidRDefault="00C51517" w:rsidP="00442463">
      <w:pPr>
        <w:pStyle w:val="Bezmezer"/>
        <w:tabs>
          <w:tab w:val="left" w:pos="3464"/>
        </w:tabs>
        <w:spacing w:line="276" w:lineRule="auto"/>
        <w:ind w:left="0"/>
        <w:rPr>
          <w:rFonts w:cs="Calibri"/>
          <w:b/>
          <w:sz w:val="28"/>
          <w:szCs w:val="28"/>
        </w:rPr>
      </w:pPr>
      <w:r w:rsidRPr="00442463">
        <w:rPr>
          <w:rFonts w:cs="Calibri"/>
          <w:b/>
          <w:sz w:val="28"/>
          <w:szCs w:val="28"/>
        </w:rPr>
        <w:t>2. název a adresa provozovatele</w:t>
      </w:r>
      <w:r w:rsidRPr="00442463">
        <w:rPr>
          <w:rFonts w:cs="Calibri"/>
          <w:b/>
          <w:sz w:val="28"/>
          <w:szCs w:val="28"/>
        </w:rPr>
        <w:tab/>
      </w:r>
    </w:p>
    <w:p w:rsidR="00C51517" w:rsidRPr="00442463" w:rsidRDefault="00C51517" w:rsidP="00442463">
      <w:pPr>
        <w:pStyle w:val="Bezmezer"/>
        <w:spacing w:line="276" w:lineRule="auto"/>
        <w:ind w:left="0"/>
        <w:rPr>
          <w:rFonts w:cs="Calibri"/>
          <w:sz w:val="24"/>
          <w:szCs w:val="24"/>
        </w:rPr>
      </w:pPr>
      <w:r w:rsidRPr="00442463">
        <w:rPr>
          <w:rFonts w:cs="Calibri"/>
          <w:sz w:val="24"/>
          <w:szCs w:val="24"/>
        </w:rPr>
        <w:t xml:space="preserve">NONA 92, o.p.s. </w:t>
      </w:r>
    </w:p>
    <w:p w:rsidR="00C51517" w:rsidRPr="00442463" w:rsidRDefault="00C51517" w:rsidP="00442463">
      <w:pPr>
        <w:pStyle w:val="Bezmezer"/>
        <w:spacing w:line="276" w:lineRule="auto"/>
        <w:ind w:left="0"/>
        <w:rPr>
          <w:rFonts w:cs="Calibri"/>
          <w:sz w:val="24"/>
          <w:szCs w:val="24"/>
        </w:rPr>
      </w:pPr>
      <w:r w:rsidRPr="00442463">
        <w:rPr>
          <w:rFonts w:cs="Calibri"/>
          <w:sz w:val="24"/>
          <w:szCs w:val="24"/>
        </w:rPr>
        <w:t xml:space="preserve">Rašínova 313, Nové Město nad Metují </w:t>
      </w:r>
    </w:p>
    <w:p w:rsidR="00C51517" w:rsidRPr="00893508" w:rsidRDefault="00C51517" w:rsidP="00C51517">
      <w:pPr>
        <w:pStyle w:val="Bezmezer"/>
        <w:rPr>
          <w:rFonts w:cs="Calibri"/>
        </w:rPr>
      </w:pPr>
    </w:p>
    <w:p w:rsidR="00242727" w:rsidRDefault="00C51517" w:rsidP="00242727">
      <w:pPr>
        <w:pStyle w:val="Bezmezer"/>
        <w:spacing w:line="276" w:lineRule="auto"/>
        <w:ind w:left="0"/>
        <w:rPr>
          <w:rFonts w:cs="Calibri"/>
          <w:b/>
          <w:sz w:val="28"/>
          <w:szCs w:val="28"/>
        </w:rPr>
      </w:pPr>
      <w:r w:rsidRPr="00442463">
        <w:rPr>
          <w:rFonts w:cs="Calibri"/>
          <w:b/>
          <w:sz w:val="28"/>
          <w:szCs w:val="28"/>
        </w:rPr>
        <w:t>3. typ organizace:</w:t>
      </w:r>
    </w:p>
    <w:p w:rsidR="00C51517" w:rsidRPr="00242727" w:rsidRDefault="00C51517" w:rsidP="00242727">
      <w:pPr>
        <w:pStyle w:val="Bezmezer"/>
        <w:spacing w:line="276" w:lineRule="auto"/>
        <w:ind w:left="0"/>
        <w:rPr>
          <w:rFonts w:cs="Calibri"/>
          <w:b/>
          <w:sz w:val="24"/>
          <w:szCs w:val="24"/>
        </w:rPr>
      </w:pPr>
      <w:r w:rsidRPr="00242727">
        <w:rPr>
          <w:rFonts w:cs="Calibri"/>
          <w:b/>
          <w:sz w:val="24"/>
          <w:szCs w:val="24"/>
        </w:rPr>
        <w:t xml:space="preserve"> </w:t>
      </w:r>
      <w:r w:rsidRPr="00242727">
        <w:rPr>
          <w:rFonts w:cs="Calibri"/>
          <w:sz w:val="24"/>
          <w:szCs w:val="24"/>
        </w:rPr>
        <w:t xml:space="preserve">nezisková organizace  </w:t>
      </w:r>
    </w:p>
    <w:p w:rsidR="00C51517" w:rsidRPr="00893508" w:rsidRDefault="00C51517" w:rsidP="00C51517">
      <w:pPr>
        <w:pStyle w:val="Bezmezer"/>
        <w:rPr>
          <w:rFonts w:cs="Calibri"/>
        </w:rPr>
      </w:pPr>
    </w:p>
    <w:p w:rsidR="00242727" w:rsidRDefault="00C51517" w:rsidP="00242727">
      <w:pPr>
        <w:pStyle w:val="Bezmezer"/>
        <w:spacing w:line="276" w:lineRule="auto"/>
        <w:ind w:left="0"/>
        <w:rPr>
          <w:rFonts w:cs="Calibri"/>
          <w:sz w:val="28"/>
          <w:szCs w:val="28"/>
        </w:rPr>
      </w:pPr>
      <w:r w:rsidRPr="00242727">
        <w:rPr>
          <w:rFonts w:cs="Calibri"/>
          <w:b/>
          <w:sz w:val="28"/>
          <w:szCs w:val="28"/>
        </w:rPr>
        <w:t>4. právní forma:</w:t>
      </w:r>
      <w:r w:rsidRPr="00242727">
        <w:rPr>
          <w:rFonts w:cs="Calibri"/>
          <w:sz w:val="28"/>
          <w:szCs w:val="28"/>
        </w:rPr>
        <w:t xml:space="preserve"> </w:t>
      </w:r>
    </w:p>
    <w:p w:rsidR="00C51517" w:rsidRPr="00242727" w:rsidRDefault="00C51517" w:rsidP="00242727">
      <w:pPr>
        <w:pStyle w:val="Bezmezer"/>
        <w:spacing w:line="276" w:lineRule="auto"/>
        <w:ind w:left="0"/>
        <w:rPr>
          <w:rFonts w:cs="Calibri"/>
          <w:sz w:val="24"/>
          <w:szCs w:val="24"/>
        </w:rPr>
      </w:pPr>
      <w:r w:rsidRPr="00242727">
        <w:rPr>
          <w:rFonts w:cs="Calibri"/>
          <w:sz w:val="24"/>
          <w:szCs w:val="24"/>
        </w:rPr>
        <w:t>obecně prospěšná společnost</w:t>
      </w:r>
    </w:p>
    <w:p w:rsidR="00C51517" w:rsidRPr="00893508" w:rsidRDefault="00C51517" w:rsidP="00C51517">
      <w:pPr>
        <w:pStyle w:val="Bezmezer"/>
        <w:rPr>
          <w:rFonts w:cs="Calibri"/>
        </w:rPr>
      </w:pPr>
    </w:p>
    <w:p w:rsidR="00242727" w:rsidRDefault="00C51517" w:rsidP="00242727">
      <w:pPr>
        <w:pStyle w:val="Bezmezer"/>
        <w:spacing w:line="276" w:lineRule="auto"/>
        <w:ind w:left="0"/>
        <w:rPr>
          <w:rFonts w:cs="Calibri"/>
          <w:b/>
        </w:rPr>
      </w:pPr>
      <w:r w:rsidRPr="00242727">
        <w:rPr>
          <w:rFonts w:cs="Calibri"/>
          <w:b/>
          <w:sz w:val="28"/>
          <w:szCs w:val="28"/>
        </w:rPr>
        <w:t>5. číslo registrace MV ČR:</w:t>
      </w:r>
      <w:r w:rsidRPr="00893508">
        <w:rPr>
          <w:rFonts w:cs="Calibri"/>
          <w:b/>
        </w:rPr>
        <w:t xml:space="preserve"> </w:t>
      </w:r>
    </w:p>
    <w:p w:rsidR="00C51517" w:rsidRPr="00242727" w:rsidRDefault="00C51517" w:rsidP="00242727">
      <w:pPr>
        <w:pStyle w:val="Bezmezer"/>
        <w:spacing w:line="276" w:lineRule="auto"/>
        <w:ind w:left="0"/>
        <w:rPr>
          <w:rFonts w:cs="Calibri"/>
          <w:sz w:val="24"/>
          <w:szCs w:val="24"/>
        </w:rPr>
      </w:pPr>
      <w:r w:rsidRPr="00242727">
        <w:rPr>
          <w:rFonts w:cs="Calibri"/>
          <w:sz w:val="24"/>
          <w:szCs w:val="24"/>
        </w:rPr>
        <w:t>VSC1-14304/92-R</w:t>
      </w:r>
    </w:p>
    <w:p w:rsidR="00C51517" w:rsidRPr="00893508" w:rsidRDefault="00C51517" w:rsidP="00C51517">
      <w:pPr>
        <w:pStyle w:val="Bezmezer"/>
        <w:rPr>
          <w:rFonts w:cs="Calibri"/>
          <w:color w:val="FF0000"/>
        </w:rPr>
      </w:pPr>
    </w:p>
    <w:p w:rsidR="00242727" w:rsidRDefault="00C51517" w:rsidP="00242727">
      <w:pPr>
        <w:pStyle w:val="Bezmezer"/>
        <w:spacing w:line="276" w:lineRule="auto"/>
        <w:ind w:left="0"/>
        <w:rPr>
          <w:rFonts w:cs="Calibri"/>
          <w:b/>
        </w:rPr>
      </w:pPr>
      <w:r w:rsidRPr="00242727">
        <w:rPr>
          <w:rFonts w:cs="Calibri"/>
          <w:b/>
          <w:sz w:val="28"/>
          <w:szCs w:val="28"/>
        </w:rPr>
        <w:t>6. IČO:</w:t>
      </w:r>
      <w:r w:rsidRPr="00893508">
        <w:rPr>
          <w:rFonts w:cs="Calibri"/>
          <w:b/>
        </w:rPr>
        <w:t xml:space="preserve"> </w:t>
      </w:r>
    </w:p>
    <w:p w:rsidR="00C51517" w:rsidRPr="00893508" w:rsidRDefault="00C51517" w:rsidP="00242727">
      <w:pPr>
        <w:pStyle w:val="Bezmezer"/>
        <w:spacing w:line="276" w:lineRule="auto"/>
        <w:ind w:left="0"/>
        <w:rPr>
          <w:rFonts w:cs="Calibri"/>
          <w:b/>
        </w:rPr>
      </w:pPr>
      <w:r w:rsidRPr="00242727">
        <w:rPr>
          <w:rFonts w:cs="Calibri"/>
          <w:sz w:val="24"/>
          <w:szCs w:val="24"/>
        </w:rPr>
        <w:t>46524339</w:t>
      </w:r>
      <w:r w:rsidRPr="00893508">
        <w:rPr>
          <w:rFonts w:cs="Calibri"/>
        </w:rPr>
        <w:tab/>
      </w:r>
    </w:p>
    <w:p w:rsidR="00C51517" w:rsidRPr="00893508" w:rsidRDefault="00C51517" w:rsidP="00C51517">
      <w:pPr>
        <w:pStyle w:val="Bezmezer"/>
        <w:rPr>
          <w:rFonts w:cs="Calibri"/>
        </w:rPr>
      </w:pPr>
    </w:p>
    <w:p w:rsidR="00242727" w:rsidRDefault="00C51517" w:rsidP="00242727">
      <w:pPr>
        <w:pStyle w:val="Bezmezer"/>
        <w:spacing w:line="276" w:lineRule="auto"/>
        <w:ind w:left="0"/>
        <w:rPr>
          <w:rFonts w:cs="Calibri"/>
          <w:b/>
        </w:rPr>
      </w:pPr>
      <w:r w:rsidRPr="00242727">
        <w:rPr>
          <w:rFonts w:cs="Calibri"/>
          <w:b/>
          <w:sz w:val="28"/>
          <w:szCs w:val="28"/>
        </w:rPr>
        <w:t>7. číslo telefonu, e-mail:</w:t>
      </w:r>
    </w:p>
    <w:p w:rsidR="00C51517" w:rsidRPr="00893508" w:rsidRDefault="00C51517" w:rsidP="00242727">
      <w:pPr>
        <w:pStyle w:val="Bezmezer"/>
        <w:spacing w:line="276" w:lineRule="auto"/>
        <w:ind w:left="0"/>
        <w:rPr>
          <w:rFonts w:cs="Calibri"/>
          <w:b/>
        </w:rPr>
      </w:pPr>
      <w:r w:rsidRPr="00242727">
        <w:rPr>
          <w:rFonts w:cs="Calibri"/>
          <w:sz w:val="24"/>
          <w:szCs w:val="24"/>
        </w:rPr>
        <w:t>tel. 491 472 694   e-mail:  stacionar@nonanmnm.com</w:t>
      </w:r>
    </w:p>
    <w:p w:rsidR="00C51517" w:rsidRPr="00893508" w:rsidRDefault="00C51517" w:rsidP="00C51517">
      <w:pPr>
        <w:pStyle w:val="Bezmezer"/>
        <w:rPr>
          <w:rFonts w:cs="Calibri"/>
        </w:rPr>
      </w:pPr>
      <w:r w:rsidRPr="00893508">
        <w:rPr>
          <w:rFonts w:cs="Calibri"/>
        </w:rPr>
        <w:tab/>
      </w:r>
    </w:p>
    <w:p w:rsidR="00C51517" w:rsidRPr="00242727" w:rsidRDefault="00C51517" w:rsidP="00AF52AF">
      <w:pPr>
        <w:pStyle w:val="Bezmezer"/>
        <w:spacing w:line="276" w:lineRule="auto"/>
        <w:ind w:left="0"/>
        <w:rPr>
          <w:rFonts w:cs="Calibri"/>
          <w:b/>
          <w:sz w:val="28"/>
          <w:szCs w:val="28"/>
        </w:rPr>
      </w:pPr>
      <w:r w:rsidRPr="00242727">
        <w:rPr>
          <w:rFonts w:cs="Calibri"/>
          <w:b/>
          <w:sz w:val="28"/>
          <w:szCs w:val="28"/>
        </w:rPr>
        <w:t>8. statutární zástupce provozovatele:</w:t>
      </w:r>
    </w:p>
    <w:p w:rsidR="00C51517" w:rsidRPr="00242727" w:rsidRDefault="00C51517" w:rsidP="00242727">
      <w:pPr>
        <w:pStyle w:val="Bezmezer"/>
        <w:spacing w:line="276" w:lineRule="auto"/>
        <w:rPr>
          <w:rFonts w:cs="Calibri"/>
          <w:sz w:val="24"/>
          <w:szCs w:val="24"/>
        </w:rPr>
      </w:pPr>
      <w:r w:rsidRPr="00242727">
        <w:rPr>
          <w:rFonts w:cs="Calibri"/>
          <w:sz w:val="24"/>
          <w:szCs w:val="24"/>
        </w:rPr>
        <w:lastRenderedPageBreak/>
        <w:t>Mgr. Markéta Hanušová</w:t>
      </w:r>
    </w:p>
    <w:p w:rsidR="00C51517" w:rsidRPr="00893508" w:rsidRDefault="00C51517" w:rsidP="00C51517">
      <w:pPr>
        <w:pStyle w:val="Bezmezer"/>
        <w:rPr>
          <w:rFonts w:cs="Calibri"/>
        </w:rPr>
      </w:pPr>
    </w:p>
    <w:p w:rsidR="00C51517" w:rsidRPr="00242727" w:rsidRDefault="00C51517" w:rsidP="00242727">
      <w:pPr>
        <w:pStyle w:val="Bezmezer"/>
        <w:spacing w:line="276" w:lineRule="auto"/>
        <w:rPr>
          <w:rFonts w:cs="Calibri"/>
          <w:sz w:val="28"/>
          <w:szCs w:val="28"/>
        </w:rPr>
      </w:pPr>
      <w:r w:rsidRPr="00242727">
        <w:rPr>
          <w:rFonts w:cs="Calibri"/>
          <w:b/>
          <w:sz w:val="28"/>
          <w:szCs w:val="28"/>
        </w:rPr>
        <w:t>9</w:t>
      </w:r>
      <w:r w:rsidR="00DD138B" w:rsidRPr="00242727">
        <w:rPr>
          <w:rFonts w:cs="Calibri"/>
          <w:b/>
          <w:sz w:val="28"/>
          <w:szCs w:val="28"/>
        </w:rPr>
        <w:t xml:space="preserve">. ředitel zařízení -  Sociální </w:t>
      </w:r>
      <w:r w:rsidR="009F4460" w:rsidRPr="00242727">
        <w:rPr>
          <w:rFonts w:cs="Calibri"/>
          <w:b/>
          <w:sz w:val="28"/>
          <w:szCs w:val="28"/>
        </w:rPr>
        <w:t>rehabilitace</w:t>
      </w:r>
      <w:r w:rsidRPr="00242727">
        <w:rPr>
          <w:rFonts w:cs="Calibri"/>
          <w:b/>
          <w:sz w:val="28"/>
          <w:szCs w:val="28"/>
        </w:rPr>
        <w:t xml:space="preserve"> NONA: </w:t>
      </w:r>
    </w:p>
    <w:p w:rsidR="00C51517" w:rsidRPr="00242727" w:rsidRDefault="00C51517" w:rsidP="00242727">
      <w:pPr>
        <w:pStyle w:val="Bezmezer"/>
        <w:spacing w:line="276" w:lineRule="auto"/>
        <w:rPr>
          <w:rFonts w:cs="Calibri"/>
          <w:sz w:val="24"/>
          <w:szCs w:val="24"/>
        </w:rPr>
      </w:pPr>
      <w:r w:rsidRPr="00242727">
        <w:rPr>
          <w:rFonts w:cs="Calibri"/>
          <w:sz w:val="24"/>
          <w:szCs w:val="24"/>
        </w:rPr>
        <w:t>Mgr. Markéta  Hanušová</w:t>
      </w:r>
    </w:p>
    <w:p w:rsidR="00C51517" w:rsidRPr="00893508" w:rsidRDefault="00C51517" w:rsidP="00242727">
      <w:pPr>
        <w:pStyle w:val="Bezmezer"/>
        <w:spacing w:line="276" w:lineRule="auto"/>
        <w:rPr>
          <w:rFonts w:cs="Calibri"/>
        </w:rPr>
      </w:pPr>
    </w:p>
    <w:p w:rsidR="00242727" w:rsidRDefault="00242727" w:rsidP="00242727">
      <w:pPr>
        <w:pStyle w:val="Bezmezer"/>
        <w:spacing w:line="276" w:lineRule="auto"/>
        <w:rPr>
          <w:rFonts w:cs="Calibri"/>
          <w:b/>
          <w:sz w:val="24"/>
          <w:szCs w:val="24"/>
        </w:rPr>
      </w:pPr>
      <w:r w:rsidRPr="00242727">
        <w:rPr>
          <w:rFonts w:cs="Calibri"/>
          <w:b/>
          <w:sz w:val="28"/>
          <w:szCs w:val="28"/>
        </w:rPr>
        <w:t>10</w:t>
      </w:r>
      <w:r w:rsidR="00C51517" w:rsidRPr="00242727">
        <w:rPr>
          <w:rFonts w:cs="Calibri"/>
          <w:b/>
          <w:sz w:val="28"/>
          <w:szCs w:val="28"/>
        </w:rPr>
        <w:t>. číslo registrace sociální služby</w:t>
      </w:r>
      <w:r w:rsidR="00C51517" w:rsidRPr="00242727">
        <w:rPr>
          <w:rFonts w:cs="Calibri"/>
          <w:b/>
          <w:sz w:val="24"/>
          <w:szCs w:val="24"/>
        </w:rPr>
        <w:t>:</w:t>
      </w:r>
    </w:p>
    <w:p w:rsidR="00C51517" w:rsidRPr="00893508" w:rsidRDefault="009F4460" w:rsidP="00242727">
      <w:pPr>
        <w:pStyle w:val="Bezmezer"/>
        <w:spacing w:line="276" w:lineRule="auto"/>
        <w:rPr>
          <w:rFonts w:cs="Calibri"/>
        </w:rPr>
      </w:pPr>
      <w:r w:rsidRPr="00242727">
        <w:rPr>
          <w:rFonts w:cs="Calibri"/>
          <w:sz w:val="24"/>
          <w:szCs w:val="24"/>
        </w:rPr>
        <w:t>7381195</w:t>
      </w:r>
    </w:p>
    <w:p w:rsidR="00C51517" w:rsidRPr="00893508" w:rsidRDefault="00C51517" w:rsidP="00C51517">
      <w:pPr>
        <w:pStyle w:val="Bezmezer"/>
        <w:ind w:left="0"/>
        <w:rPr>
          <w:rFonts w:cs="Calibri"/>
          <w:color w:val="FF0000"/>
        </w:rPr>
      </w:pPr>
    </w:p>
    <w:p w:rsidR="00242727" w:rsidRDefault="00242727" w:rsidP="00242727">
      <w:pPr>
        <w:pStyle w:val="Bezmezer"/>
        <w:spacing w:line="276" w:lineRule="auto"/>
        <w:rPr>
          <w:rFonts w:cs="Calibri"/>
          <w:b/>
          <w:sz w:val="24"/>
          <w:szCs w:val="24"/>
        </w:rPr>
      </w:pPr>
      <w:r w:rsidRPr="00242727">
        <w:rPr>
          <w:rFonts w:cs="Calibri"/>
          <w:b/>
          <w:sz w:val="28"/>
          <w:szCs w:val="28"/>
        </w:rPr>
        <w:t>11.</w:t>
      </w:r>
      <w:r w:rsidR="00D35C37">
        <w:rPr>
          <w:rFonts w:cs="Calibri"/>
          <w:b/>
          <w:sz w:val="28"/>
          <w:szCs w:val="28"/>
        </w:rPr>
        <w:t xml:space="preserve"> kapacita zařízení</w:t>
      </w:r>
      <w:r w:rsidR="00C51517" w:rsidRPr="00242727">
        <w:rPr>
          <w:rFonts w:cs="Calibri"/>
          <w:b/>
          <w:sz w:val="28"/>
          <w:szCs w:val="28"/>
        </w:rPr>
        <w:t xml:space="preserve"> </w:t>
      </w:r>
      <w:r w:rsidR="00C51517" w:rsidRPr="00242727">
        <w:rPr>
          <w:rFonts w:cs="Calibri"/>
          <w:b/>
          <w:sz w:val="24"/>
          <w:szCs w:val="24"/>
        </w:rPr>
        <w:t xml:space="preserve">: </w:t>
      </w:r>
    </w:p>
    <w:p w:rsidR="00C51517" w:rsidRPr="00893508" w:rsidRDefault="009F4460" w:rsidP="00242727">
      <w:pPr>
        <w:pStyle w:val="Bezmezer"/>
        <w:spacing w:line="276" w:lineRule="auto"/>
        <w:rPr>
          <w:rFonts w:cs="Calibri"/>
        </w:rPr>
      </w:pPr>
      <w:r w:rsidRPr="00242727">
        <w:rPr>
          <w:rFonts w:cs="Calibri"/>
          <w:sz w:val="24"/>
          <w:szCs w:val="24"/>
        </w:rPr>
        <w:t>4</w:t>
      </w:r>
      <w:r w:rsidR="00242727" w:rsidRPr="00242727">
        <w:rPr>
          <w:rFonts w:cs="Calibri"/>
          <w:sz w:val="24"/>
          <w:szCs w:val="24"/>
        </w:rPr>
        <w:t xml:space="preserve"> osob/okamžitá</w:t>
      </w:r>
    </w:p>
    <w:p w:rsidR="00C51517" w:rsidRPr="00893508" w:rsidRDefault="00C51517" w:rsidP="00C51517">
      <w:pPr>
        <w:pStyle w:val="Bezmezer"/>
        <w:rPr>
          <w:rFonts w:cs="Calibri"/>
        </w:rPr>
      </w:pPr>
    </w:p>
    <w:p w:rsidR="00242727" w:rsidRDefault="00242727" w:rsidP="00242727">
      <w:pPr>
        <w:pStyle w:val="Bezmezer"/>
        <w:spacing w:line="276" w:lineRule="auto"/>
        <w:rPr>
          <w:rFonts w:cs="Calibri"/>
        </w:rPr>
      </w:pPr>
      <w:r w:rsidRPr="00242727">
        <w:rPr>
          <w:rFonts w:asciiTheme="minorHAnsi" w:hAnsiTheme="minorHAnsi" w:cs="Calibri"/>
          <w:b/>
          <w:sz w:val="28"/>
          <w:szCs w:val="28"/>
        </w:rPr>
        <w:t>12</w:t>
      </w:r>
      <w:r w:rsidR="00C51517" w:rsidRPr="00242727">
        <w:rPr>
          <w:rFonts w:asciiTheme="minorHAnsi" w:hAnsiTheme="minorHAnsi" w:cs="Calibri"/>
          <w:b/>
          <w:sz w:val="28"/>
          <w:szCs w:val="28"/>
        </w:rPr>
        <w:t>. provozní doba:</w:t>
      </w:r>
      <w:r w:rsidR="009F4460" w:rsidRPr="00893508">
        <w:rPr>
          <w:rFonts w:cs="Calibri"/>
        </w:rPr>
        <w:t xml:space="preserve"> </w:t>
      </w:r>
    </w:p>
    <w:p w:rsidR="00C51517" w:rsidRPr="00893508" w:rsidRDefault="009F4460" w:rsidP="00242727">
      <w:pPr>
        <w:pStyle w:val="Bezmezer"/>
        <w:spacing w:line="276" w:lineRule="auto"/>
        <w:rPr>
          <w:rFonts w:cs="Calibri"/>
        </w:rPr>
      </w:pPr>
      <w:r w:rsidRPr="00242727">
        <w:rPr>
          <w:rFonts w:cs="Calibri"/>
          <w:sz w:val="24"/>
          <w:szCs w:val="24"/>
        </w:rPr>
        <w:t>v pracovních dnech</w:t>
      </w:r>
      <w:r w:rsidR="00242727">
        <w:rPr>
          <w:rFonts w:cs="Calibri"/>
          <w:sz w:val="24"/>
          <w:szCs w:val="24"/>
        </w:rPr>
        <w:t>( středa, čtvrtek, pátek)</w:t>
      </w:r>
      <w:r w:rsidRPr="00242727">
        <w:rPr>
          <w:rFonts w:cs="Calibri"/>
          <w:sz w:val="24"/>
          <w:szCs w:val="24"/>
        </w:rPr>
        <w:t xml:space="preserve"> od 8</w:t>
      </w:r>
      <w:r w:rsidR="00C51517" w:rsidRPr="00242727">
        <w:rPr>
          <w:rFonts w:cs="Calibri"/>
          <w:sz w:val="24"/>
          <w:szCs w:val="24"/>
        </w:rPr>
        <w:t>,00 hod. do 15,00 hod.</w:t>
      </w:r>
      <w:r w:rsidR="00C51517" w:rsidRPr="00893508">
        <w:rPr>
          <w:rFonts w:cs="Calibri"/>
        </w:rPr>
        <w:t xml:space="preserve"> </w:t>
      </w:r>
    </w:p>
    <w:p w:rsidR="00C51517" w:rsidRPr="00893508" w:rsidRDefault="00C51517" w:rsidP="00662267">
      <w:pPr>
        <w:ind w:left="0"/>
        <w:rPr>
          <w:rFonts w:cs="Calibri"/>
        </w:rPr>
      </w:pPr>
    </w:p>
    <w:p w:rsidR="00C51517" w:rsidRPr="00D35C37" w:rsidRDefault="00C51517" w:rsidP="00D35C37">
      <w:pPr>
        <w:rPr>
          <w:rFonts w:cs="Calibri"/>
          <w:b/>
          <w:sz w:val="33"/>
          <w:szCs w:val="33"/>
        </w:rPr>
      </w:pPr>
      <w:r w:rsidRPr="00893508">
        <w:rPr>
          <w:rFonts w:cs="Calibri"/>
          <w:b/>
          <w:sz w:val="33"/>
          <w:szCs w:val="33"/>
        </w:rPr>
        <w:t>II. Obecné údaje</w:t>
      </w:r>
    </w:p>
    <w:p w:rsidR="00C51517" w:rsidRPr="00D35C37" w:rsidRDefault="00C51517" w:rsidP="00D35C37">
      <w:pPr>
        <w:pStyle w:val="Bezmezer"/>
        <w:spacing w:line="276" w:lineRule="auto"/>
        <w:rPr>
          <w:b/>
          <w:sz w:val="28"/>
          <w:szCs w:val="28"/>
        </w:rPr>
      </w:pPr>
      <w:r w:rsidRPr="00D35C37">
        <w:rPr>
          <w:b/>
          <w:sz w:val="28"/>
          <w:szCs w:val="28"/>
        </w:rPr>
        <w:t>1. Druh poskytované sociální služby a její popis</w:t>
      </w:r>
    </w:p>
    <w:p w:rsidR="00662267" w:rsidRDefault="00C51517" w:rsidP="00D35C37">
      <w:pPr>
        <w:pStyle w:val="Bezmezer"/>
        <w:spacing w:line="276" w:lineRule="auto"/>
        <w:rPr>
          <w:sz w:val="24"/>
          <w:szCs w:val="24"/>
        </w:rPr>
      </w:pPr>
      <w:r w:rsidRPr="00AF52AF">
        <w:rPr>
          <w:sz w:val="24"/>
          <w:szCs w:val="24"/>
        </w:rPr>
        <w:t>Druh s</w:t>
      </w:r>
      <w:r w:rsidR="009F4460" w:rsidRPr="00AF52AF">
        <w:rPr>
          <w:sz w:val="24"/>
          <w:szCs w:val="24"/>
        </w:rPr>
        <w:t>ociální služby – sociální rehabilitace</w:t>
      </w:r>
      <w:r w:rsidRPr="00AF52AF">
        <w:rPr>
          <w:sz w:val="24"/>
          <w:szCs w:val="24"/>
        </w:rPr>
        <w:t xml:space="preserve"> </w:t>
      </w:r>
    </w:p>
    <w:p w:rsidR="00D35C37" w:rsidRPr="00D35C37" w:rsidRDefault="00D35C37" w:rsidP="00D35C37">
      <w:pPr>
        <w:pStyle w:val="Bezmezer"/>
        <w:spacing w:line="276" w:lineRule="auto"/>
        <w:rPr>
          <w:color w:val="FF0000"/>
          <w:sz w:val="24"/>
          <w:szCs w:val="24"/>
        </w:rPr>
      </w:pPr>
    </w:p>
    <w:p w:rsidR="00D35C37" w:rsidRDefault="00D35C37" w:rsidP="00C51517">
      <w:pPr>
        <w:rPr>
          <w:rFonts w:cs="Calibri"/>
        </w:rPr>
      </w:pPr>
      <w:r>
        <w:rPr>
          <w:rFonts w:cs="Calibri"/>
          <w:b/>
          <w:sz w:val="28"/>
          <w:szCs w:val="28"/>
        </w:rPr>
        <w:t>Poslání sociální služby</w:t>
      </w:r>
      <w:r w:rsidR="009F4460" w:rsidRPr="00893508">
        <w:rPr>
          <w:rFonts w:cs="Calibri"/>
        </w:rPr>
        <w:t xml:space="preserve"> </w:t>
      </w:r>
    </w:p>
    <w:p w:rsidR="00C51517" w:rsidRDefault="00C63249" w:rsidP="00697782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Posláním Sociální rehabilitace NONA </w:t>
      </w:r>
      <w:r w:rsidR="009F4460" w:rsidRPr="00D35C37">
        <w:rPr>
          <w:sz w:val="24"/>
          <w:szCs w:val="24"/>
        </w:rPr>
        <w:t>je pomoc lidem se sníže</w:t>
      </w:r>
      <w:r w:rsidR="00697782">
        <w:rPr>
          <w:sz w:val="24"/>
          <w:szCs w:val="24"/>
        </w:rPr>
        <w:t xml:space="preserve">nými schopnostmi a dovednostmi </w:t>
      </w:r>
      <w:r w:rsidR="009F4460" w:rsidRPr="00D35C37">
        <w:rPr>
          <w:sz w:val="24"/>
          <w:szCs w:val="24"/>
        </w:rPr>
        <w:t>v oblasti sociálního učení k</w:t>
      </w:r>
      <w:r w:rsidR="00697782">
        <w:rPr>
          <w:sz w:val="24"/>
          <w:szCs w:val="24"/>
        </w:rPr>
        <w:t xml:space="preserve"> </w:t>
      </w:r>
      <w:r w:rsidR="009F4460" w:rsidRPr="00D35C37">
        <w:rPr>
          <w:sz w:val="24"/>
          <w:szCs w:val="24"/>
        </w:rPr>
        <w:t> osamostatnění  v oblasti bydlení a pracovního uplatnění.</w:t>
      </w:r>
    </w:p>
    <w:p w:rsidR="00C63249" w:rsidRPr="00D35C37" w:rsidRDefault="00C63249" w:rsidP="00697782">
      <w:pPr>
        <w:pStyle w:val="Bezmezer"/>
        <w:spacing w:line="276" w:lineRule="auto"/>
        <w:jc w:val="both"/>
        <w:rPr>
          <w:sz w:val="24"/>
          <w:szCs w:val="24"/>
        </w:rPr>
      </w:pPr>
    </w:p>
    <w:p w:rsidR="00C51517" w:rsidRPr="00697782" w:rsidRDefault="00AD4B21" w:rsidP="00C51517">
      <w:pPr>
        <w:rPr>
          <w:rFonts w:cs="Calibri"/>
          <w:b/>
          <w:sz w:val="28"/>
          <w:szCs w:val="28"/>
        </w:rPr>
      </w:pPr>
      <w:r w:rsidRPr="00697782">
        <w:rPr>
          <w:rFonts w:cs="Calibri"/>
          <w:b/>
          <w:sz w:val="28"/>
          <w:szCs w:val="28"/>
        </w:rPr>
        <w:t>Cíl služby:</w:t>
      </w:r>
    </w:p>
    <w:p w:rsidR="00AD4B21" w:rsidRPr="00697782" w:rsidRDefault="00AD4B21" w:rsidP="00613CA0">
      <w:pPr>
        <w:jc w:val="both"/>
        <w:rPr>
          <w:rFonts w:cs="Calibri"/>
          <w:sz w:val="24"/>
          <w:szCs w:val="24"/>
        </w:rPr>
      </w:pPr>
      <w:r w:rsidRPr="00697782">
        <w:rPr>
          <w:rFonts w:cs="Calibri"/>
          <w:sz w:val="24"/>
          <w:szCs w:val="24"/>
        </w:rPr>
        <w:t>Cílem služby je získávat a trénovat schopnosti a dovednosti, které vedou k posílení kompetencí samostatného bydlení a pracovního uplatnění.</w:t>
      </w:r>
    </w:p>
    <w:p w:rsidR="00AD4B21" w:rsidRPr="00613CA0" w:rsidRDefault="00AD4B21" w:rsidP="00AD4B21">
      <w:pPr>
        <w:pStyle w:val="Bezmezer"/>
        <w:rPr>
          <w:b/>
          <w:sz w:val="28"/>
          <w:szCs w:val="28"/>
        </w:rPr>
      </w:pPr>
      <w:r w:rsidRPr="00613CA0">
        <w:rPr>
          <w:b/>
          <w:sz w:val="28"/>
          <w:szCs w:val="28"/>
        </w:rPr>
        <w:t>Principy služby:</w:t>
      </w:r>
    </w:p>
    <w:p w:rsidR="00AD4B21" w:rsidRPr="00613CA0" w:rsidRDefault="00AD4B21" w:rsidP="000140DD">
      <w:pPr>
        <w:pStyle w:val="Bezmezer"/>
        <w:spacing w:line="276" w:lineRule="auto"/>
        <w:rPr>
          <w:sz w:val="24"/>
          <w:szCs w:val="24"/>
        </w:rPr>
      </w:pPr>
      <w:r w:rsidRPr="00613CA0">
        <w:rPr>
          <w:sz w:val="24"/>
          <w:szCs w:val="24"/>
        </w:rPr>
        <w:t>-partnerství</w:t>
      </w:r>
    </w:p>
    <w:p w:rsidR="00AD4B21" w:rsidRPr="00613CA0" w:rsidRDefault="00AD4B21" w:rsidP="000140DD">
      <w:pPr>
        <w:pStyle w:val="Bezmezer"/>
        <w:spacing w:line="276" w:lineRule="auto"/>
        <w:rPr>
          <w:sz w:val="24"/>
          <w:szCs w:val="24"/>
        </w:rPr>
      </w:pPr>
      <w:r w:rsidRPr="00613CA0">
        <w:rPr>
          <w:sz w:val="24"/>
          <w:szCs w:val="24"/>
        </w:rPr>
        <w:t>-individuální přístup</w:t>
      </w:r>
    </w:p>
    <w:p w:rsidR="00AD4B21" w:rsidRPr="00613CA0" w:rsidRDefault="00AD4B21" w:rsidP="000140DD">
      <w:pPr>
        <w:pStyle w:val="Bezmezer"/>
        <w:spacing w:line="276" w:lineRule="auto"/>
        <w:rPr>
          <w:sz w:val="24"/>
          <w:szCs w:val="24"/>
        </w:rPr>
      </w:pPr>
      <w:r w:rsidRPr="00613CA0">
        <w:rPr>
          <w:sz w:val="24"/>
          <w:szCs w:val="24"/>
        </w:rPr>
        <w:t>-spolupráce</w:t>
      </w:r>
    </w:p>
    <w:p w:rsidR="00AD4B21" w:rsidRPr="00893508" w:rsidRDefault="00AD4B21" w:rsidP="00C51517">
      <w:pPr>
        <w:rPr>
          <w:rFonts w:cs="Calibri"/>
        </w:rPr>
      </w:pPr>
    </w:p>
    <w:p w:rsidR="00C51517" w:rsidRPr="00613CA0" w:rsidRDefault="00C51517" w:rsidP="00C51517">
      <w:pPr>
        <w:rPr>
          <w:rFonts w:cs="Calibri"/>
          <w:b/>
          <w:sz w:val="28"/>
          <w:szCs w:val="28"/>
        </w:rPr>
      </w:pPr>
      <w:r w:rsidRPr="00613CA0">
        <w:rPr>
          <w:rFonts w:cs="Calibri"/>
          <w:b/>
          <w:sz w:val="28"/>
          <w:szCs w:val="28"/>
        </w:rPr>
        <w:lastRenderedPageBreak/>
        <w:t xml:space="preserve">Cílová skupina </w:t>
      </w:r>
    </w:p>
    <w:p w:rsidR="00C51517" w:rsidRPr="00613CA0" w:rsidRDefault="00AD4B21" w:rsidP="00613CA0">
      <w:pPr>
        <w:jc w:val="both"/>
        <w:rPr>
          <w:rFonts w:cs="Calibri"/>
          <w:sz w:val="24"/>
          <w:szCs w:val="24"/>
        </w:rPr>
      </w:pPr>
      <w:r w:rsidRPr="00613CA0">
        <w:rPr>
          <w:rFonts w:cs="Calibri"/>
          <w:sz w:val="24"/>
          <w:szCs w:val="24"/>
        </w:rPr>
        <w:t>Občané se</w:t>
      </w:r>
      <w:r w:rsidR="00C51517" w:rsidRPr="00613CA0">
        <w:rPr>
          <w:rFonts w:cs="Calibri"/>
          <w:sz w:val="24"/>
          <w:szCs w:val="24"/>
        </w:rPr>
        <w:t xml:space="preserve"> s</w:t>
      </w:r>
      <w:r w:rsidRPr="00613CA0">
        <w:rPr>
          <w:rFonts w:cs="Calibri"/>
          <w:sz w:val="24"/>
          <w:szCs w:val="24"/>
        </w:rPr>
        <w:t>níženými schopnostmi a dovednostmi v oblasti sociálního učení z důvodu chronické nemoci a chronické duševní nemoci od 18 do 65 let</w:t>
      </w:r>
      <w:r w:rsidR="000140DD" w:rsidRPr="00613CA0">
        <w:rPr>
          <w:rFonts w:cs="Calibri"/>
          <w:sz w:val="24"/>
          <w:szCs w:val="24"/>
        </w:rPr>
        <w:t>, kteří žijí zejména na území Královéhradeckého kraje</w:t>
      </w:r>
      <w:r w:rsidR="00C51517" w:rsidRPr="00613CA0">
        <w:rPr>
          <w:rFonts w:cs="Calibri"/>
          <w:sz w:val="24"/>
          <w:szCs w:val="24"/>
        </w:rPr>
        <w:t> mentálním a kombinovaným postižením od 15 do 50 let, kteří žijí především na</w:t>
      </w:r>
      <w:r w:rsidR="000140DD" w:rsidRPr="00613CA0">
        <w:rPr>
          <w:rFonts w:cs="Calibri"/>
          <w:sz w:val="24"/>
          <w:szCs w:val="24"/>
        </w:rPr>
        <w:t xml:space="preserve"> území Královehradeckého kraje.</w:t>
      </w:r>
    </w:p>
    <w:p w:rsidR="00C51517" w:rsidRPr="00613CA0" w:rsidRDefault="00C51517" w:rsidP="00C51517">
      <w:pPr>
        <w:rPr>
          <w:rFonts w:cs="Calibri"/>
          <w:sz w:val="24"/>
          <w:szCs w:val="24"/>
        </w:rPr>
      </w:pPr>
      <w:r w:rsidRPr="00613CA0">
        <w:rPr>
          <w:rFonts w:cs="Calibri"/>
          <w:sz w:val="24"/>
          <w:szCs w:val="24"/>
        </w:rPr>
        <w:t xml:space="preserve">Služby nelze poskytovat osobám: </w:t>
      </w:r>
    </w:p>
    <w:p w:rsidR="00C51517" w:rsidRPr="00613CA0" w:rsidRDefault="00C51517" w:rsidP="000140DD">
      <w:pPr>
        <w:pStyle w:val="Bezmezer"/>
        <w:spacing w:line="276" w:lineRule="auto"/>
        <w:rPr>
          <w:sz w:val="24"/>
          <w:szCs w:val="24"/>
        </w:rPr>
      </w:pPr>
      <w:r w:rsidRPr="00613CA0">
        <w:rPr>
          <w:sz w:val="24"/>
          <w:szCs w:val="24"/>
        </w:rPr>
        <w:t>-</w:t>
      </w:r>
      <w:r w:rsidRPr="00613CA0">
        <w:rPr>
          <w:sz w:val="24"/>
          <w:szCs w:val="24"/>
        </w:rPr>
        <w:tab/>
        <w:t>osobám, které nesplňují naši cílovou skupinu</w:t>
      </w:r>
    </w:p>
    <w:p w:rsidR="00C51517" w:rsidRPr="00613CA0" w:rsidRDefault="00C51517" w:rsidP="000140DD">
      <w:pPr>
        <w:pStyle w:val="Bezmezer"/>
        <w:spacing w:line="276" w:lineRule="auto"/>
        <w:rPr>
          <w:sz w:val="24"/>
          <w:szCs w:val="24"/>
        </w:rPr>
      </w:pPr>
      <w:r w:rsidRPr="00613CA0">
        <w:rPr>
          <w:sz w:val="24"/>
          <w:szCs w:val="24"/>
        </w:rPr>
        <w:t>-</w:t>
      </w:r>
      <w:r w:rsidRPr="00613CA0">
        <w:rPr>
          <w:sz w:val="24"/>
          <w:szCs w:val="24"/>
        </w:rPr>
        <w:tab/>
        <w:t>osobám, které naši sociální službu nepotřebují</w:t>
      </w:r>
    </w:p>
    <w:p w:rsidR="00C51517" w:rsidRPr="00893508" w:rsidRDefault="00C51517" w:rsidP="00C51517">
      <w:pPr>
        <w:rPr>
          <w:rFonts w:cs="Calibri"/>
        </w:rPr>
      </w:pPr>
      <w:r w:rsidRPr="00893508">
        <w:rPr>
          <w:rFonts w:cs="Calibri"/>
        </w:rPr>
        <w:t xml:space="preserve">              </w:t>
      </w:r>
    </w:p>
    <w:p w:rsidR="00C51517" w:rsidRPr="00893508" w:rsidRDefault="00C51517" w:rsidP="00C51517">
      <w:pPr>
        <w:rPr>
          <w:rFonts w:cs="Calibri"/>
        </w:rPr>
      </w:pPr>
    </w:p>
    <w:p w:rsidR="00C51517" w:rsidRPr="00613CA0" w:rsidRDefault="00613CA0" w:rsidP="00C51517">
      <w:pPr>
        <w:rPr>
          <w:rFonts w:cs="Calibri"/>
          <w:b/>
          <w:sz w:val="28"/>
          <w:szCs w:val="28"/>
        </w:rPr>
      </w:pPr>
      <w:r w:rsidRPr="00613CA0">
        <w:rPr>
          <w:rFonts w:cs="Calibri"/>
          <w:b/>
          <w:sz w:val="28"/>
          <w:szCs w:val="28"/>
        </w:rPr>
        <w:t>Podmínky pro přijetí klienta</w:t>
      </w:r>
    </w:p>
    <w:p w:rsidR="00C51517" w:rsidRPr="00613CA0" w:rsidRDefault="00C51517" w:rsidP="00C51517">
      <w:pPr>
        <w:rPr>
          <w:rFonts w:cs="Calibri"/>
          <w:sz w:val="24"/>
          <w:szCs w:val="24"/>
        </w:rPr>
      </w:pPr>
      <w:r w:rsidRPr="00613CA0">
        <w:rPr>
          <w:rFonts w:cs="Calibri"/>
          <w:color w:val="000000"/>
          <w:sz w:val="24"/>
          <w:szCs w:val="24"/>
        </w:rPr>
        <w:t>Na základě provedeného jednání se zájemcem - podpis</w:t>
      </w:r>
      <w:r w:rsidRPr="00613CA0">
        <w:rPr>
          <w:rFonts w:cs="Calibri"/>
          <w:sz w:val="24"/>
          <w:szCs w:val="24"/>
        </w:rPr>
        <w:t xml:space="preserve"> Smlouvy o poskytování služeb.</w:t>
      </w:r>
    </w:p>
    <w:p w:rsidR="00C51517" w:rsidRPr="00893508" w:rsidRDefault="00C51517" w:rsidP="00C51517">
      <w:pPr>
        <w:rPr>
          <w:rFonts w:cs="Calibri"/>
        </w:rPr>
      </w:pPr>
    </w:p>
    <w:p w:rsidR="00C51517" w:rsidRPr="00613CA0" w:rsidRDefault="00C51517" w:rsidP="00C51517">
      <w:pPr>
        <w:rPr>
          <w:rFonts w:cs="Calibri"/>
          <w:b/>
          <w:sz w:val="28"/>
          <w:szCs w:val="28"/>
        </w:rPr>
      </w:pPr>
      <w:r w:rsidRPr="00613CA0">
        <w:rPr>
          <w:rFonts w:cs="Calibri"/>
          <w:b/>
          <w:sz w:val="28"/>
          <w:szCs w:val="28"/>
        </w:rPr>
        <w:t>Ukončení poskytování služeb</w:t>
      </w:r>
    </w:p>
    <w:p w:rsidR="00C51517" w:rsidRPr="00613CA0" w:rsidRDefault="00C51517" w:rsidP="00613CA0">
      <w:pPr>
        <w:jc w:val="both"/>
        <w:rPr>
          <w:rFonts w:cs="Calibri"/>
          <w:sz w:val="24"/>
          <w:szCs w:val="24"/>
        </w:rPr>
      </w:pPr>
      <w:r w:rsidRPr="00613CA0">
        <w:rPr>
          <w:rFonts w:cs="Calibri"/>
          <w:sz w:val="24"/>
          <w:szCs w:val="24"/>
        </w:rPr>
        <w:t xml:space="preserve">Poskytování služeb musí být ukončeno dle ustanovení  bodu VII. Smlouvy o poskytování sociálních služeb. </w:t>
      </w:r>
    </w:p>
    <w:p w:rsidR="00C51517" w:rsidRPr="00893508" w:rsidRDefault="00C51517" w:rsidP="00C51517">
      <w:pPr>
        <w:rPr>
          <w:rFonts w:cs="Calibri"/>
        </w:rPr>
      </w:pPr>
    </w:p>
    <w:p w:rsidR="00C51517" w:rsidRPr="00613CA0" w:rsidRDefault="00C51517" w:rsidP="00C51517">
      <w:pPr>
        <w:rPr>
          <w:rFonts w:cs="Calibri"/>
          <w:b/>
          <w:sz w:val="28"/>
          <w:szCs w:val="28"/>
        </w:rPr>
      </w:pPr>
      <w:r w:rsidRPr="00613CA0">
        <w:rPr>
          <w:rFonts w:cs="Calibri"/>
          <w:b/>
          <w:sz w:val="28"/>
          <w:szCs w:val="28"/>
        </w:rPr>
        <w:t xml:space="preserve">Úhrada za poskytnuté služby </w:t>
      </w:r>
    </w:p>
    <w:p w:rsidR="00C51517" w:rsidRPr="00613CA0" w:rsidRDefault="00613CA0" w:rsidP="00613CA0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Výše  a </w:t>
      </w:r>
      <w:r w:rsidR="00C51517" w:rsidRPr="00613CA0">
        <w:rPr>
          <w:rFonts w:cs="Calibri"/>
          <w:sz w:val="24"/>
          <w:szCs w:val="24"/>
        </w:rPr>
        <w:t xml:space="preserve">způsob úhrady za poskytnuté služby se řídí ustanovením bodu III. Smlouvy o poskytování sociálních služeb. </w:t>
      </w:r>
    </w:p>
    <w:p w:rsidR="00613CA0" w:rsidRDefault="00613CA0" w:rsidP="00613CA0">
      <w:pPr>
        <w:rPr>
          <w:rFonts w:cs="Calibri"/>
          <w:b/>
          <w:color w:val="FF0000"/>
          <w:sz w:val="33"/>
          <w:szCs w:val="33"/>
        </w:rPr>
      </w:pPr>
    </w:p>
    <w:p w:rsidR="00C51517" w:rsidRPr="00613CA0" w:rsidRDefault="00C51517" w:rsidP="00613CA0">
      <w:pPr>
        <w:rPr>
          <w:rFonts w:cs="Calibri"/>
          <w:b/>
          <w:sz w:val="28"/>
          <w:szCs w:val="28"/>
        </w:rPr>
      </w:pPr>
      <w:r w:rsidRPr="00613CA0">
        <w:rPr>
          <w:rFonts w:cs="Calibri"/>
          <w:b/>
          <w:color w:val="FF0000"/>
          <w:sz w:val="28"/>
          <w:szCs w:val="28"/>
        </w:rPr>
        <w:t xml:space="preserve"> </w:t>
      </w:r>
      <w:r w:rsidR="00613CA0" w:rsidRPr="00613CA0">
        <w:rPr>
          <w:rFonts w:cs="Calibri"/>
          <w:b/>
          <w:sz w:val="28"/>
          <w:szCs w:val="28"/>
        </w:rPr>
        <w:t>III. Denní program klientů</w:t>
      </w:r>
    </w:p>
    <w:p w:rsidR="00C51517" w:rsidRPr="00893508" w:rsidRDefault="00C51517" w:rsidP="00613CA0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893508">
        <w:rPr>
          <w:rFonts w:cs="Calibri"/>
          <w:sz w:val="24"/>
          <w:szCs w:val="24"/>
        </w:rPr>
        <w:t>Denní program je přizpůsobován aktuální</w:t>
      </w:r>
      <w:r w:rsidR="00613CA0">
        <w:rPr>
          <w:rFonts w:cs="Calibri"/>
          <w:sz w:val="24"/>
          <w:szCs w:val="24"/>
        </w:rPr>
        <w:t xml:space="preserve">mu zdravotnímu stavu klientů. </w:t>
      </w:r>
      <w:r w:rsidRPr="00893508">
        <w:rPr>
          <w:rFonts w:cs="Calibri"/>
          <w:sz w:val="24"/>
          <w:szCs w:val="24"/>
        </w:rPr>
        <w:t xml:space="preserve">Jsou zohledňovány jejich individuální přání a zájmy, jejich schopnosti a potřeby podpory v souladu s uzavřenou Smlouvou o poskytování sociálních služeb a individuálním plánem.   </w:t>
      </w:r>
    </w:p>
    <w:p w:rsidR="00C51517" w:rsidRPr="00613CA0" w:rsidRDefault="00C51517" w:rsidP="00C51517">
      <w:pPr>
        <w:rPr>
          <w:rFonts w:cs="Calibri"/>
          <w:b/>
          <w:sz w:val="28"/>
          <w:szCs w:val="28"/>
          <w:lang w:eastAsia="cs-CZ"/>
        </w:rPr>
      </w:pPr>
      <w:r w:rsidRPr="00613CA0">
        <w:rPr>
          <w:rFonts w:cs="Calibri"/>
          <w:b/>
          <w:sz w:val="28"/>
          <w:szCs w:val="28"/>
        </w:rPr>
        <w:lastRenderedPageBreak/>
        <w:t xml:space="preserve">Denní režim </w:t>
      </w:r>
    </w:p>
    <w:p w:rsidR="00C51517" w:rsidRPr="00613CA0" w:rsidRDefault="00C51517" w:rsidP="00F23B9F">
      <w:pPr>
        <w:pStyle w:val="Bezmezer"/>
        <w:spacing w:line="276" w:lineRule="auto"/>
        <w:rPr>
          <w:sz w:val="24"/>
          <w:szCs w:val="24"/>
        </w:rPr>
      </w:pPr>
      <w:r w:rsidRPr="00613CA0">
        <w:rPr>
          <w:sz w:val="24"/>
          <w:szCs w:val="24"/>
        </w:rPr>
        <w:t>Není závazný, pouze orientační</w:t>
      </w:r>
      <w:r w:rsidR="00F23B9F" w:rsidRPr="00613CA0">
        <w:rPr>
          <w:sz w:val="24"/>
          <w:szCs w:val="24"/>
        </w:rPr>
        <w:t>. Denní program sociální rehabilitace vychází z </w:t>
      </w:r>
      <w:r w:rsidR="00613CA0">
        <w:rPr>
          <w:sz w:val="24"/>
          <w:szCs w:val="24"/>
        </w:rPr>
        <w:t>režimu běžného dne v domácnosti a pracovní činnosti.</w:t>
      </w:r>
    </w:p>
    <w:p w:rsidR="00F23B9F" w:rsidRPr="00613CA0" w:rsidRDefault="00F23B9F" w:rsidP="00C51517">
      <w:pPr>
        <w:rPr>
          <w:rFonts w:cs="Calibri"/>
          <w:sz w:val="24"/>
          <w:szCs w:val="24"/>
        </w:rPr>
      </w:pPr>
    </w:p>
    <w:p w:rsidR="00C51517" w:rsidRPr="00613CA0" w:rsidRDefault="00F23B9F" w:rsidP="00C51517">
      <w:pPr>
        <w:rPr>
          <w:rFonts w:cs="Calibri"/>
          <w:b/>
          <w:sz w:val="28"/>
          <w:szCs w:val="28"/>
        </w:rPr>
      </w:pPr>
      <w:r w:rsidRPr="00613CA0">
        <w:rPr>
          <w:rFonts w:cs="Calibri"/>
          <w:b/>
          <w:sz w:val="28"/>
          <w:szCs w:val="28"/>
        </w:rPr>
        <w:t>Dopolední program</w:t>
      </w:r>
    </w:p>
    <w:p w:rsidR="00F23B9F" w:rsidRPr="00AE2416" w:rsidRDefault="00F23B9F" w:rsidP="00AE2416">
      <w:pPr>
        <w:pStyle w:val="Bezmezer"/>
        <w:spacing w:line="276" w:lineRule="auto"/>
        <w:jc w:val="both"/>
        <w:rPr>
          <w:sz w:val="24"/>
          <w:szCs w:val="24"/>
        </w:rPr>
      </w:pPr>
      <w:r w:rsidRPr="00AE2416">
        <w:rPr>
          <w:sz w:val="24"/>
          <w:szCs w:val="24"/>
        </w:rPr>
        <w:t>Dopolední program je zaměřen zejména na péči o domácnost: nakupování, příprava oběda, o</w:t>
      </w:r>
      <w:r w:rsidR="00AE2416">
        <w:rPr>
          <w:sz w:val="24"/>
          <w:szCs w:val="24"/>
        </w:rPr>
        <w:t>bsluha domácích spotřebičů, péči o prádlo, úklid v domácnosti či získávání a upevňování pracovních dovedností: program Úklid panelového domu nebo Prádelna NONA.</w:t>
      </w:r>
    </w:p>
    <w:p w:rsidR="00F23B9F" w:rsidRPr="00AE2416" w:rsidRDefault="00F23B9F" w:rsidP="00AE2416">
      <w:pPr>
        <w:pStyle w:val="Bezmezer"/>
        <w:spacing w:line="276" w:lineRule="auto"/>
        <w:jc w:val="both"/>
        <w:rPr>
          <w:sz w:val="24"/>
          <w:szCs w:val="24"/>
        </w:rPr>
      </w:pPr>
      <w:r w:rsidRPr="00AE2416">
        <w:rPr>
          <w:sz w:val="24"/>
          <w:szCs w:val="24"/>
        </w:rPr>
        <w:t>V poledne si klienti snědí svůj připravený oběd.</w:t>
      </w:r>
    </w:p>
    <w:p w:rsidR="00F23B9F" w:rsidRPr="00AE2416" w:rsidRDefault="00F23B9F" w:rsidP="00AE2416">
      <w:pPr>
        <w:jc w:val="both"/>
        <w:rPr>
          <w:rFonts w:cs="Calibri"/>
          <w:sz w:val="24"/>
          <w:szCs w:val="24"/>
        </w:rPr>
      </w:pPr>
    </w:p>
    <w:p w:rsidR="00C51517" w:rsidRPr="00AE2416" w:rsidRDefault="00514E25" w:rsidP="00C51517">
      <w:pPr>
        <w:rPr>
          <w:rFonts w:cs="Calibri"/>
          <w:b/>
          <w:sz w:val="28"/>
          <w:szCs w:val="28"/>
        </w:rPr>
      </w:pPr>
      <w:r w:rsidRPr="00AE2416">
        <w:rPr>
          <w:rFonts w:cs="Calibri"/>
          <w:b/>
          <w:sz w:val="28"/>
          <w:szCs w:val="28"/>
        </w:rPr>
        <w:t>Odpolední program</w:t>
      </w:r>
      <w:r w:rsidR="00C51517" w:rsidRPr="00AE2416">
        <w:rPr>
          <w:rFonts w:cs="Calibri"/>
          <w:b/>
          <w:sz w:val="28"/>
          <w:szCs w:val="28"/>
        </w:rPr>
        <w:t>:</w:t>
      </w:r>
    </w:p>
    <w:p w:rsidR="00C51517" w:rsidRPr="00AE2416" w:rsidRDefault="00514E25" w:rsidP="00AE2416">
      <w:pPr>
        <w:rPr>
          <w:rFonts w:cs="Calibri"/>
          <w:sz w:val="24"/>
          <w:szCs w:val="24"/>
        </w:rPr>
      </w:pPr>
      <w:r w:rsidRPr="00AE2416">
        <w:rPr>
          <w:rFonts w:cs="Calibri"/>
          <w:sz w:val="24"/>
          <w:szCs w:val="24"/>
        </w:rPr>
        <w:t>Odpoledne je zaměře</w:t>
      </w:r>
      <w:r w:rsidR="00AE2416" w:rsidRPr="00AE2416">
        <w:rPr>
          <w:rFonts w:cs="Calibri"/>
          <w:sz w:val="24"/>
          <w:szCs w:val="24"/>
        </w:rPr>
        <w:t>no na nácvik komunikačních a so</w:t>
      </w:r>
      <w:r w:rsidRPr="00AE2416">
        <w:rPr>
          <w:rFonts w:cs="Calibri"/>
          <w:sz w:val="24"/>
          <w:szCs w:val="24"/>
        </w:rPr>
        <w:t>ciálních dovedností. Nabízené činnosti se poskytují dle individuálních potřeb klientů.</w:t>
      </w:r>
    </w:p>
    <w:p w:rsidR="00C51517" w:rsidRPr="00893508" w:rsidRDefault="00C51517" w:rsidP="00C51517">
      <w:pPr>
        <w:rPr>
          <w:rFonts w:cs="Calibri"/>
        </w:rPr>
      </w:pPr>
    </w:p>
    <w:p w:rsidR="00662267" w:rsidRPr="00893508" w:rsidRDefault="00662267" w:rsidP="00C51517">
      <w:pPr>
        <w:rPr>
          <w:rFonts w:cs="Calibri"/>
        </w:rPr>
      </w:pPr>
    </w:p>
    <w:p w:rsidR="00C51517" w:rsidRPr="00AE2416" w:rsidRDefault="00C51517" w:rsidP="00AE2416">
      <w:pPr>
        <w:rPr>
          <w:rFonts w:cs="Calibri"/>
          <w:b/>
          <w:sz w:val="28"/>
          <w:szCs w:val="28"/>
        </w:rPr>
      </w:pPr>
      <w:r w:rsidRPr="00AE2416">
        <w:rPr>
          <w:rFonts w:cs="Calibri"/>
          <w:b/>
          <w:sz w:val="28"/>
          <w:szCs w:val="28"/>
        </w:rPr>
        <w:t>IV. Hygienické a bezpečnostní zásady</w:t>
      </w:r>
    </w:p>
    <w:p w:rsidR="00C51517" w:rsidRPr="00AE2416" w:rsidRDefault="00E9296A" w:rsidP="00AE2416">
      <w:pPr>
        <w:pStyle w:val="Bezmezer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E2416">
        <w:rPr>
          <w:sz w:val="24"/>
          <w:szCs w:val="24"/>
        </w:rPr>
        <w:t>V</w:t>
      </w:r>
      <w:r w:rsidR="00AE2416">
        <w:rPr>
          <w:sz w:val="24"/>
          <w:szCs w:val="24"/>
        </w:rPr>
        <w:t>šichni klienti</w:t>
      </w:r>
      <w:r w:rsidR="00C51517" w:rsidRPr="00AE2416">
        <w:rPr>
          <w:sz w:val="24"/>
          <w:szCs w:val="24"/>
        </w:rPr>
        <w:t xml:space="preserve"> se chovají při pobytu v zařízení i mimo něj tak, aby neohrozili zdraví a bezpečnos</w:t>
      </w:r>
      <w:r w:rsidR="00AE2416">
        <w:rPr>
          <w:sz w:val="24"/>
          <w:szCs w:val="24"/>
        </w:rPr>
        <w:t>t svou ani ostatních klientů</w:t>
      </w:r>
      <w:r w:rsidR="00C51517" w:rsidRPr="00AE2416">
        <w:rPr>
          <w:sz w:val="24"/>
          <w:szCs w:val="24"/>
        </w:rPr>
        <w:t xml:space="preserve"> či jiných osob</w:t>
      </w:r>
      <w:r w:rsidRPr="00AE2416">
        <w:rPr>
          <w:sz w:val="24"/>
          <w:szCs w:val="24"/>
        </w:rPr>
        <w:t>.</w:t>
      </w:r>
    </w:p>
    <w:p w:rsidR="007561C4" w:rsidRPr="00AE2416" w:rsidRDefault="00E9296A" w:rsidP="00AE2416">
      <w:pPr>
        <w:pStyle w:val="Bezmezer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E2416">
        <w:rPr>
          <w:sz w:val="24"/>
          <w:szCs w:val="24"/>
        </w:rPr>
        <w:t>K</w:t>
      </w:r>
      <w:r w:rsidR="007561C4" w:rsidRPr="00AE2416">
        <w:rPr>
          <w:sz w:val="24"/>
          <w:szCs w:val="24"/>
        </w:rPr>
        <w:t>aždý úraz, poranění či nehodu, k níž dojde během pobytu v zařízení ne</w:t>
      </w:r>
      <w:r w:rsidR="00AE2416">
        <w:rPr>
          <w:sz w:val="24"/>
          <w:szCs w:val="24"/>
        </w:rPr>
        <w:t>bo při akcích mimo ně, klienti</w:t>
      </w:r>
      <w:r w:rsidR="007561C4" w:rsidRPr="00AE2416">
        <w:rPr>
          <w:sz w:val="24"/>
          <w:szCs w:val="24"/>
        </w:rPr>
        <w:t xml:space="preserve"> hlásí ihned klíčovému pracovníkovi či jinému zaměstnanci zařízení.</w:t>
      </w:r>
    </w:p>
    <w:p w:rsidR="00C51517" w:rsidRPr="00AE2416" w:rsidRDefault="00E9296A" w:rsidP="00AE2416">
      <w:pPr>
        <w:pStyle w:val="Bezmezer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E2416">
        <w:rPr>
          <w:sz w:val="24"/>
          <w:szCs w:val="24"/>
        </w:rPr>
        <w:t>S</w:t>
      </w:r>
      <w:r w:rsidR="00C51517" w:rsidRPr="00AE2416">
        <w:rPr>
          <w:sz w:val="24"/>
          <w:szCs w:val="24"/>
        </w:rPr>
        <w:t xml:space="preserve">amostatná manipulace s elektrickými spotřebiči a topnými tělesy </w:t>
      </w:r>
      <w:r w:rsidR="00AE2416">
        <w:rPr>
          <w:sz w:val="24"/>
          <w:szCs w:val="24"/>
        </w:rPr>
        <w:t>je umožněna pouze těm klientům</w:t>
      </w:r>
      <w:r w:rsidR="00C51517" w:rsidRPr="00AE2416">
        <w:rPr>
          <w:sz w:val="24"/>
          <w:szCs w:val="24"/>
        </w:rPr>
        <w:t>, kteří jsou schopni nést přiměřené riziko (řeší jeji</w:t>
      </w:r>
      <w:r w:rsidR="00AE2416">
        <w:rPr>
          <w:sz w:val="24"/>
          <w:szCs w:val="24"/>
        </w:rPr>
        <w:t xml:space="preserve">ch individuální plán), ostatní pouze za </w:t>
      </w:r>
      <w:r w:rsidR="00C51517" w:rsidRPr="00AE2416">
        <w:rPr>
          <w:sz w:val="24"/>
          <w:szCs w:val="24"/>
        </w:rPr>
        <w:t>dohledu pracovníka v přímé péči či jiné pověřené osoby</w:t>
      </w:r>
      <w:r w:rsidRPr="00AE2416">
        <w:rPr>
          <w:sz w:val="24"/>
          <w:szCs w:val="24"/>
        </w:rPr>
        <w:t>.</w:t>
      </w:r>
    </w:p>
    <w:p w:rsidR="00C51517" w:rsidRPr="00AE2416" w:rsidRDefault="00E9296A" w:rsidP="00AE2416">
      <w:pPr>
        <w:pStyle w:val="Bezmezer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E2416">
        <w:rPr>
          <w:sz w:val="24"/>
          <w:szCs w:val="24"/>
        </w:rPr>
        <w:t>P</w:t>
      </w:r>
      <w:r w:rsidR="00C51517" w:rsidRPr="00AE2416">
        <w:rPr>
          <w:sz w:val="24"/>
          <w:szCs w:val="24"/>
        </w:rPr>
        <w:t xml:space="preserve">řed akcemi mimo zařízení doprovázející pracovník v přímé péči, či jiná pověřená </w:t>
      </w:r>
      <w:r w:rsidRPr="00AE2416">
        <w:rPr>
          <w:sz w:val="24"/>
          <w:szCs w:val="24"/>
        </w:rPr>
        <w:t xml:space="preserve">   o</w:t>
      </w:r>
      <w:r w:rsidR="00AE2416">
        <w:rPr>
          <w:sz w:val="24"/>
          <w:szCs w:val="24"/>
        </w:rPr>
        <w:t>soba, klienty</w:t>
      </w:r>
      <w:r w:rsidR="00C51517" w:rsidRPr="00AE2416">
        <w:rPr>
          <w:sz w:val="24"/>
          <w:szCs w:val="24"/>
        </w:rPr>
        <w:t xml:space="preserve"> zvlášť poučí o bezpečnosti. V případě, že se akce chce zúčastnit </w:t>
      </w:r>
      <w:r w:rsidR="00AE2416">
        <w:rPr>
          <w:sz w:val="24"/>
          <w:szCs w:val="24"/>
        </w:rPr>
        <w:t>klient</w:t>
      </w:r>
      <w:r w:rsidR="00C51517" w:rsidRPr="00AE2416">
        <w:rPr>
          <w:sz w:val="24"/>
          <w:szCs w:val="24"/>
        </w:rPr>
        <w:t>, který v ten den nemá nasmlouváno poskytování služeb, je nezbytný souhlas jeho klíčového pracovn</w:t>
      </w:r>
      <w:r w:rsidR="00D57ABE" w:rsidRPr="00AE2416">
        <w:rPr>
          <w:sz w:val="24"/>
          <w:szCs w:val="24"/>
        </w:rPr>
        <w:t>íka a úhrada za odebrané služby pokud není ve smlouvě uvedeno jinak</w:t>
      </w:r>
      <w:r w:rsidRPr="00AE2416">
        <w:rPr>
          <w:sz w:val="24"/>
          <w:szCs w:val="24"/>
        </w:rPr>
        <w:t>.</w:t>
      </w:r>
      <w:r w:rsidR="00C51517" w:rsidRPr="00AE2416">
        <w:rPr>
          <w:sz w:val="24"/>
          <w:szCs w:val="24"/>
        </w:rPr>
        <w:t xml:space="preserve">  </w:t>
      </w:r>
      <w:r w:rsidR="00C51517" w:rsidRPr="00AE2416">
        <w:rPr>
          <w:strike/>
          <w:sz w:val="24"/>
          <w:szCs w:val="24"/>
        </w:rPr>
        <w:t xml:space="preserve">  </w:t>
      </w:r>
    </w:p>
    <w:p w:rsidR="00C51517" w:rsidRPr="00AE2416" w:rsidRDefault="00626F06" w:rsidP="00626F06">
      <w:pPr>
        <w:pStyle w:val="Bezmezer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Klienti </w:t>
      </w:r>
      <w:r w:rsidR="00E9296A" w:rsidRPr="00AE2416">
        <w:rPr>
          <w:sz w:val="24"/>
          <w:szCs w:val="24"/>
        </w:rPr>
        <w:t>se v zařízení přezouvají.</w:t>
      </w:r>
    </w:p>
    <w:p w:rsidR="00C51517" w:rsidRPr="00626F06" w:rsidRDefault="00E9296A" w:rsidP="00626F06">
      <w:pPr>
        <w:pStyle w:val="Bezmezer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626F06">
        <w:rPr>
          <w:sz w:val="24"/>
          <w:szCs w:val="24"/>
        </w:rPr>
        <w:lastRenderedPageBreak/>
        <w:t>P</w:t>
      </w:r>
      <w:r w:rsidR="00C51517" w:rsidRPr="00626F06">
        <w:rPr>
          <w:sz w:val="24"/>
          <w:szCs w:val="24"/>
        </w:rPr>
        <w:t>ři pobytu v uby</w:t>
      </w:r>
      <w:r w:rsidR="00626F06" w:rsidRPr="00626F06">
        <w:rPr>
          <w:sz w:val="24"/>
          <w:szCs w:val="24"/>
        </w:rPr>
        <w:t>tovacích zařízeních se klienti</w:t>
      </w:r>
      <w:r w:rsidR="00C51517" w:rsidRPr="00626F06">
        <w:rPr>
          <w:sz w:val="24"/>
          <w:szCs w:val="24"/>
        </w:rPr>
        <w:t xml:space="preserve"> podřizují provoznímu řádu tohoto zařízení a dbají  pokynů pracovníků tohoto zařízení</w:t>
      </w:r>
      <w:r w:rsidRPr="00626F06">
        <w:rPr>
          <w:sz w:val="24"/>
          <w:szCs w:val="24"/>
        </w:rPr>
        <w:t>.</w:t>
      </w:r>
    </w:p>
    <w:p w:rsidR="00C51517" w:rsidRPr="00626F06" w:rsidRDefault="00E9296A" w:rsidP="00626F06">
      <w:pPr>
        <w:pStyle w:val="Bezmezer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626F06">
        <w:rPr>
          <w:sz w:val="24"/>
          <w:szCs w:val="24"/>
        </w:rPr>
        <w:t>V</w:t>
      </w:r>
      <w:r w:rsidR="00C51517" w:rsidRPr="00626F06">
        <w:rPr>
          <w:sz w:val="24"/>
          <w:szCs w:val="24"/>
        </w:rPr>
        <w:t>e všech prostorách zařízení platí přísný zákaz požívání alkoholu, návykových látek a kouření (kouření je povoleno na k tomu vyhrazeném místě)</w:t>
      </w:r>
      <w:r w:rsidRPr="00626F06">
        <w:rPr>
          <w:sz w:val="24"/>
          <w:szCs w:val="24"/>
        </w:rPr>
        <w:t>.</w:t>
      </w:r>
    </w:p>
    <w:p w:rsidR="00C51517" w:rsidRPr="00626F06" w:rsidRDefault="00983DA1" w:rsidP="00626F06">
      <w:pPr>
        <w:pStyle w:val="Bezmezer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626F06">
        <w:rPr>
          <w:sz w:val="24"/>
          <w:szCs w:val="24"/>
        </w:rPr>
        <w:t>P</w:t>
      </w:r>
      <w:r w:rsidR="00626F06">
        <w:rPr>
          <w:sz w:val="24"/>
          <w:szCs w:val="24"/>
        </w:rPr>
        <w:t>okud má klient</w:t>
      </w:r>
      <w:r w:rsidR="00C51517" w:rsidRPr="00626F06">
        <w:rPr>
          <w:sz w:val="24"/>
          <w:szCs w:val="24"/>
        </w:rPr>
        <w:t xml:space="preserve"> či pracovník zařízení p</w:t>
      </w:r>
      <w:r w:rsidR="00626F06">
        <w:rPr>
          <w:sz w:val="24"/>
          <w:szCs w:val="24"/>
        </w:rPr>
        <w:t>rokazatelné příznaky onemocnění</w:t>
      </w:r>
      <w:r w:rsidR="00C51517" w:rsidRPr="00626F06">
        <w:rPr>
          <w:sz w:val="24"/>
          <w:szCs w:val="24"/>
        </w:rPr>
        <w:t>( viróza,</w:t>
      </w:r>
      <w:r w:rsidR="00E9296A" w:rsidRPr="00626F06">
        <w:rPr>
          <w:sz w:val="24"/>
          <w:szCs w:val="24"/>
        </w:rPr>
        <w:t xml:space="preserve"> infekční onemocnění apod.) je mu doporučeno zůstat v domácí péči, popř. vyhledat lékaře, aby nedošlo k šíření nemoci. Pokud tak neučiní, je nezbytné doložit </w:t>
      </w:r>
      <w:r w:rsidR="00C51517" w:rsidRPr="00626F06">
        <w:rPr>
          <w:sz w:val="24"/>
          <w:szCs w:val="24"/>
        </w:rPr>
        <w:t>potvrzení od lékaře o bezinfekčnosti.</w:t>
      </w:r>
    </w:p>
    <w:p w:rsidR="00C51517" w:rsidRPr="00626F06" w:rsidRDefault="00626F06" w:rsidP="00626F06">
      <w:pPr>
        <w:pStyle w:val="Bezmezer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Klienti</w:t>
      </w:r>
      <w:r w:rsidR="00C51517" w:rsidRPr="00626F06">
        <w:rPr>
          <w:sz w:val="24"/>
          <w:szCs w:val="24"/>
        </w:rPr>
        <w:t xml:space="preserve"> i pracovníci zařízení dodržují pravidla bezpečnosti práce, ochrany zdraví  a požární ochrany,  jsou pravidelně proškolováni</w:t>
      </w:r>
      <w:r w:rsidR="00983DA1" w:rsidRPr="00626F06">
        <w:rPr>
          <w:sz w:val="24"/>
          <w:szCs w:val="24"/>
        </w:rPr>
        <w:t>.</w:t>
      </w:r>
    </w:p>
    <w:p w:rsidR="00C51517" w:rsidRPr="00626F06" w:rsidRDefault="00983DA1" w:rsidP="00626F06">
      <w:pPr>
        <w:pStyle w:val="Bezmezer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626F06">
        <w:rPr>
          <w:sz w:val="24"/>
          <w:szCs w:val="24"/>
        </w:rPr>
        <w:t>P</w:t>
      </w:r>
      <w:r w:rsidR="00C51517" w:rsidRPr="00626F06">
        <w:rPr>
          <w:sz w:val="24"/>
          <w:szCs w:val="24"/>
        </w:rPr>
        <w:t>raní prádla zařízení (ložní prádlo, utěrky, ručníky) provádí se v rámci sociální služby sociální rehabilitace, v prostorách k tomu určených úklid v prostorách zařízení provádí kienti sociální rehabilitace pod dohledem pracovníků přímé péče v souladu s hygienickými předpisy</w:t>
      </w:r>
      <w:r w:rsidRPr="00626F06">
        <w:rPr>
          <w:sz w:val="24"/>
          <w:szCs w:val="24"/>
        </w:rPr>
        <w:t>.</w:t>
      </w:r>
    </w:p>
    <w:p w:rsidR="00C51517" w:rsidRPr="00626F06" w:rsidRDefault="00983DA1" w:rsidP="00626F06">
      <w:pPr>
        <w:pStyle w:val="Bezmezer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626F06">
        <w:rPr>
          <w:sz w:val="24"/>
          <w:szCs w:val="24"/>
        </w:rPr>
        <w:t>O</w:t>
      </w:r>
      <w:r w:rsidR="00C51517" w:rsidRPr="00626F06">
        <w:rPr>
          <w:sz w:val="24"/>
          <w:szCs w:val="24"/>
        </w:rPr>
        <w:t xml:space="preserve">dpady jsou tříděny a ukládány do k tomu určených nádob na dvoře zařízení. Odvoz </w:t>
      </w:r>
      <w:r w:rsidR="00626F06">
        <w:rPr>
          <w:sz w:val="24"/>
          <w:szCs w:val="24"/>
        </w:rPr>
        <w:t>z</w:t>
      </w:r>
      <w:r w:rsidR="00C51517" w:rsidRPr="00626F06">
        <w:rPr>
          <w:sz w:val="24"/>
          <w:szCs w:val="24"/>
        </w:rPr>
        <w:t>ajišťuje smluvně MÚ Nové Město nad Metují</w:t>
      </w:r>
      <w:r w:rsidRPr="00626F06">
        <w:rPr>
          <w:sz w:val="24"/>
          <w:szCs w:val="24"/>
        </w:rPr>
        <w:t>.</w:t>
      </w:r>
      <w:r w:rsidR="00C51517" w:rsidRPr="00626F06">
        <w:rPr>
          <w:sz w:val="24"/>
          <w:szCs w:val="24"/>
        </w:rPr>
        <w:t xml:space="preserve">           </w:t>
      </w:r>
    </w:p>
    <w:p w:rsidR="00C51517" w:rsidRPr="00626F06" w:rsidRDefault="00983DA1" w:rsidP="00A22522">
      <w:pPr>
        <w:pStyle w:val="Bezmezer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626F06">
        <w:rPr>
          <w:sz w:val="24"/>
          <w:szCs w:val="24"/>
        </w:rPr>
        <w:t>S</w:t>
      </w:r>
      <w:r w:rsidR="00C51517" w:rsidRPr="00626F06">
        <w:rPr>
          <w:sz w:val="24"/>
          <w:szCs w:val="24"/>
        </w:rPr>
        <w:t xml:space="preserve">travování (obědy) zařízení zajišťuje dodavatelsky.  Přeprava a výdej je prováděn v </w:t>
      </w:r>
      <w:r w:rsidRPr="00626F06">
        <w:rPr>
          <w:sz w:val="24"/>
          <w:szCs w:val="24"/>
        </w:rPr>
        <w:t>s</w:t>
      </w:r>
      <w:r w:rsidR="00C51517" w:rsidRPr="00626F06">
        <w:rPr>
          <w:sz w:val="24"/>
          <w:szCs w:val="24"/>
        </w:rPr>
        <w:t xml:space="preserve">ouladu s hygienickými předpisy v prostorách zařízení k tomu určených. </w:t>
      </w:r>
    </w:p>
    <w:p w:rsidR="00C51517" w:rsidRPr="00626F06" w:rsidRDefault="00983DA1" w:rsidP="00A22522">
      <w:pPr>
        <w:pStyle w:val="Bezmezer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626F06">
        <w:rPr>
          <w:sz w:val="24"/>
          <w:szCs w:val="24"/>
        </w:rPr>
        <w:t>Ú</w:t>
      </w:r>
      <w:r w:rsidR="00C51517" w:rsidRPr="00626F06">
        <w:rPr>
          <w:sz w:val="24"/>
          <w:szCs w:val="24"/>
        </w:rPr>
        <w:t>držbu a úpravu venkovních ploch (sečení trávy, vyhrnování sněhu, běžný úklid) provádí k tomu určený pracovník, další práce jsou realizovány dodavatelsky.</w:t>
      </w:r>
    </w:p>
    <w:p w:rsidR="00C51517" w:rsidRPr="00626F06" w:rsidRDefault="00983DA1" w:rsidP="00A22522">
      <w:pPr>
        <w:pStyle w:val="Bezmezer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626F06">
        <w:rPr>
          <w:sz w:val="24"/>
          <w:szCs w:val="24"/>
        </w:rPr>
        <w:t>V</w:t>
      </w:r>
      <w:r w:rsidR="00C51517" w:rsidRPr="00626F06">
        <w:rPr>
          <w:sz w:val="24"/>
          <w:szCs w:val="24"/>
        </w:rPr>
        <w:t xml:space="preserve"> zařízení je plně vybavena</w:t>
      </w:r>
      <w:r w:rsidR="00A22522">
        <w:rPr>
          <w:sz w:val="24"/>
          <w:szCs w:val="24"/>
        </w:rPr>
        <w:t xml:space="preserve"> a kontrolována</w:t>
      </w:r>
      <w:r w:rsidR="00C51517" w:rsidRPr="00626F06">
        <w:rPr>
          <w:sz w:val="24"/>
          <w:szCs w:val="24"/>
        </w:rPr>
        <w:t xml:space="preserve"> lékárnička pro poskytnutí první pomoci. V případě c</w:t>
      </w:r>
      <w:r w:rsidR="00A22522">
        <w:rPr>
          <w:sz w:val="24"/>
          <w:szCs w:val="24"/>
        </w:rPr>
        <w:t>elodenních výletů</w:t>
      </w:r>
      <w:r w:rsidR="00C51517" w:rsidRPr="00626F06">
        <w:rPr>
          <w:sz w:val="24"/>
          <w:szCs w:val="24"/>
        </w:rPr>
        <w:t xml:space="preserve"> mimo zařízení má praco</w:t>
      </w:r>
      <w:r w:rsidR="00A22522">
        <w:rPr>
          <w:sz w:val="24"/>
          <w:szCs w:val="24"/>
        </w:rPr>
        <w:t xml:space="preserve">vník určený ředitelem zařízení </w:t>
      </w:r>
      <w:r w:rsidR="00C51517" w:rsidRPr="00626F06">
        <w:rPr>
          <w:sz w:val="24"/>
          <w:szCs w:val="24"/>
        </w:rPr>
        <w:t>vždy u sebe cestovní lékárničku.</w:t>
      </w:r>
    </w:p>
    <w:p w:rsidR="00C51517" w:rsidRPr="00626F06" w:rsidRDefault="00C51517" w:rsidP="00626F06">
      <w:pPr>
        <w:pStyle w:val="Bezmezer"/>
        <w:spacing w:line="276" w:lineRule="auto"/>
        <w:jc w:val="both"/>
        <w:rPr>
          <w:sz w:val="24"/>
          <w:szCs w:val="24"/>
        </w:rPr>
      </w:pPr>
    </w:p>
    <w:p w:rsidR="00C51517" w:rsidRPr="00626F06" w:rsidRDefault="00C51517" w:rsidP="00626F06">
      <w:pPr>
        <w:tabs>
          <w:tab w:val="left" w:pos="3180"/>
        </w:tabs>
        <w:jc w:val="both"/>
        <w:rPr>
          <w:rFonts w:cs="Calibri"/>
          <w:sz w:val="24"/>
          <w:szCs w:val="24"/>
        </w:rPr>
      </w:pPr>
    </w:p>
    <w:p w:rsidR="00662267" w:rsidRPr="00626F06" w:rsidRDefault="00662267" w:rsidP="00626F06">
      <w:pPr>
        <w:tabs>
          <w:tab w:val="left" w:pos="3180"/>
        </w:tabs>
        <w:jc w:val="both"/>
        <w:rPr>
          <w:rFonts w:cs="Calibri"/>
          <w:b/>
          <w:sz w:val="24"/>
          <w:szCs w:val="24"/>
        </w:rPr>
      </w:pPr>
    </w:p>
    <w:p w:rsidR="00A22522" w:rsidRDefault="00A22522" w:rsidP="00A22522">
      <w:pPr>
        <w:tabs>
          <w:tab w:val="left" w:pos="0"/>
        </w:tabs>
        <w:ind w:left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V. Docházka klientů</w:t>
      </w:r>
      <w:r w:rsidR="00C51517" w:rsidRPr="00A22522">
        <w:rPr>
          <w:rFonts w:cs="Calibri"/>
          <w:b/>
          <w:sz w:val="28"/>
          <w:szCs w:val="28"/>
        </w:rPr>
        <w:t xml:space="preserve"> do zařízení </w:t>
      </w:r>
    </w:p>
    <w:p w:rsidR="00C51517" w:rsidRPr="0008017E" w:rsidRDefault="00983DA1" w:rsidP="0008017E">
      <w:pPr>
        <w:pStyle w:val="Odstavecseseznamem"/>
        <w:numPr>
          <w:ilvl w:val="0"/>
          <w:numId w:val="24"/>
        </w:numPr>
        <w:tabs>
          <w:tab w:val="left" w:pos="709"/>
          <w:tab w:val="left" w:pos="3180"/>
        </w:tabs>
        <w:jc w:val="both"/>
        <w:rPr>
          <w:rFonts w:ascii="Calibri" w:hAnsi="Calibri" w:cs="Calibri"/>
          <w:b/>
        </w:rPr>
      </w:pPr>
      <w:r w:rsidRPr="0008017E">
        <w:rPr>
          <w:rFonts w:asciiTheme="minorHAnsi" w:hAnsiTheme="minorHAnsi" w:cs="Calibri"/>
        </w:rPr>
        <w:t>D</w:t>
      </w:r>
      <w:r w:rsidR="00C51517" w:rsidRPr="0008017E">
        <w:rPr>
          <w:rFonts w:asciiTheme="minorHAnsi" w:hAnsiTheme="minorHAnsi" w:cs="Calibri"/>
        </w:rPr>
        <w:t>o prostor zařízení mají příst</w:t>
      </w:r>
      <w:r w:rsidR="00A22522" w:rsidRPr="0008017E">
        <w:rPr>
          <w:rFonts w:asciiTheme="minorHAnsi" w:hAnsiTheme="minorHAnsi" w:cs="Calibri"/>
        </w:rPr>
        <w:t>up pouze zaměstnanci a klienti</w:t>
      </w:r>
      <w:r w:rsidR="00C51517" w:rsidRPr="0008017E">
        <w:rPr>
          <w:rFonts w:asciiTheme="minorHAnsi" w:hAnsiTheme="minorHAnsi" w:cs="Calibri"/>
        </w:rPr>
        <w:t xml:space="preserve"> zařízení. Cizí osoby (návštěvy, rodiče, rodinní příslušníci, praktikanti </w:t>
      </w:r>
      <w:r w:rsidR="00A22522" w:rsidRPr="0008017E">
        <w:rPr>
          <w:rFonts w:asciiTheme="minorHAnsi" w:hAnsiTheme="minorHAnsi" w:cs="Calibri"/>
        </w:rPr>
        <w:t xml:space="preserve">atd.) </w:t>
      </w:r>
      <w:r w:rsidR="00C51517" w:rsidRPr="0008017E">
        <w:rPr>
          <w:rFonts w:asciiTheme="minorHAnsi" w:hAnsiTheme="minorHAnsi" w:cs="Calibri"/>
        </w:rPr>
        <w:t>mají přístup pouze za doprovodu zaměstnance zaří</w:t>
      </w:r>
      <w:r w:rsidR="0008017E">
        <w:rPr>
          <w:rFonts w:asciiTheme="minorHAnsi" w:hAnsiTheme="minorHAnsi" w:cs="Calibri"/>
        </w:rPr>
        <w:t xml:space="preserve">zení nebo se souhlasem </w:t>
      </w:r>
      <w:r w:rsidR="00A22522" w:rsidRPr="0008017E">
        <w:rPr>
          <w:rFonts w:asciiTheme="minorHAnsi" w:hAnsiTheme="minorHAnsi" w:cs="Calibri"/>
        </w:rPr>
        <w:t>ředitelky</w:t>
      </w:r>
      <w:r w:rsidR="0008017E">
        <w:rPr>
          <w:rFonts w:asciiTheme="minorHAnsi" w:hAnsiTheme="minorHAnsi" w:cs="Calibri"/>
        </w:rPr>
        <w:t xml:space="preserve"> </w:t>
      </w:r>
      <w:r w:rsidR="00C51517" w:rsidRPr="0008017E">
        <w:rPr>
          <w:rFonts w:asciiTheme="minorHAnsi" w:hAnsiTheme="minorHAnsi" w:cs="Calibri"/>
        </w:rPr>
        <w:t>zařízení.</w:t>
      </w:r>
    </w:p>
    <w:p w:rsidR="00C51517" w:rsidRPr="0008017E" w:rsidRDefault="00983DA1" w:rsidP="0008017E">
      <w:pPr>
        <w:pStyle w:val="Odstavecseseznamem"/>
        <w:numPr>
          <w:ilvl w:val="0"/>
          <w:numId w:val="17"/>
        </w:numPr>
        <w:spacing w:line="276" w:lineRule="auto"/>
        <w:ind w:left="709"/>
        <w:jc w:val="both"/>
        <w:rPr>
          <w:rFonts w:asciiTheme="minorHAnsi" w:hAnsiTheme="minorHAnsi" w:cs="Calibri"/>
        </w:rPr>
      </w:pPr>
      <w:r w:rsidRPr="00A22522">
        <w:rPr>
          <w:rFonts w:asciiTheme="minorHAnsi" w:hAnsiTheme="minorHAnsi" w:cs="Calibri"/>
        </w:rPr>
        <w:t>P</w:t>
      </w:r>
      <w:r w:rsidR="00C51517" w:rsidRPr="00A22522">
        <w:rPr>
          <w:rFonts w:asciiTheme="minorHAnsi" w:hAnsiTheme="minorHAnsi" w:cs="Calibri"/>
        </w:rPr>
        <w:t>r</w:t>
      </w:r>
      <w:r w:rsidRPr="00A22522">
        <w:rPr>
          <w:rFonts w:asciiTheme="minorHAnsi" w:hAnsiTheme="minorHAnsi" w:cs="Calibri"/>
        </w:rPr>
        <w:t>ostory zařízení se otevírají v 8</w:t>
      </w:r>
      <w:r w:rsidR="00A22522" w:rsidRPr="00A22522">
        <w:rPr>
          <w:rFonts w:asciiTheme="minorHAnsi" w:hAnsiTheme="minorHAnsi" w:cs="Calibri"/>
        </w:rPr>
        <w:t xml:space="preserve">,00 hodin </w:t>
      </w:r>
      <w:r w:rsidR="00A22522">
        <w:rPr>
          <w:rFonts w:asciiTheme="minorHAnsi" w:hAnsiTheme="minorHAnsi" w:cs="Calibri"/>
        </w:rPr>
        <w:t>pro všechny klienty</w:t>
      </w:r>
      <w:r w:rsidR="00C51517" w:rsidRPr="00A22522">
        <w:rPr>
          <w:rFonts w:asciiTheme="minorHAnsi" w:hAnsiTheme="minorHAnsi" w:cs="Calibri"/>
        </w:rPr>
        <w:t>, kteří mají na daný den nasmlouvané  poskytování služeb. V</w:t>
      </w:r>
      <w:r w:rsidR="00A22522">
        <w:rPr>
          <w:rFonts w:asciiTheme="minorHAnsi" w:hAnsiTheme="minorHAnsi" w:cs="Calibri"/>
        </w:rPr>
        <w:t xml:space="preserve"> případě, že se dostaví klient</w:t>
      </w:r>
      <w:r w:rsidR="00C51517" w:rsidRPr="00A22522">
        <w:rPr>
          <w:rFonts w:asciiTheme="minorHAnsi" w:hAnsiTheme="minorHAnsi" w:cs="Calibri"/>
        </w:rPr>
        <w:t xml:space="preserve">, který v daný den </w:t>
      </w:r>
      <w:r w:rsidR="00C51517" w:rsidRPr="0008017E">
        <w:rPr>
          <w:rFonts w:asciiTheme="minorHAnsi" w:hAnsiTheme="minorHAnsi" w:cs="Calibri"/>
        </w:rPr>
        <w:lastRenderedPageBreak/>
        <w:t>nemá nasmlouvané využívání služby, bude mu přístup umožněn po dohodě s klí</w:t>
      </w:r>
      <w:r w:rsidR="00A22522" w:rsidRPr="0008017E">
        <w:rPr>
          <w:rFonts w:asciiTheme="minorHAnsi" w:hAnsiTheme="minorHAnsi" w:cs="Calibri"/>
        </w:rPr>
        <w:t xml:space="preserve">čovým pracovníkem v 8,00 hod. </w:t>
      </w:r>
      <w:r w:rsidRPr="0008017E">
        <w:rPr>
          <w:rFonts w:asciiTheme="minorHAnsi" w:hAnsiTheme="minorHAnsi" w:cs="Calibri"/>
        </w:rPr>
        <w:t>Z</w:t>
      </w:r>
      <w:r w:rsidR="00C51517" w:rsidRPr="0008017E">
        <w:rPr>
          <w:rFonts w:asciiTheme="minorHAnsi" w:hAnsiTheme="minorHAnsi" w:cs="Calibri"/>
        </w:rPr>
        <w:t xml:space="preserve"> důvodu dodržení denní kapacity zařízení. </w:t>
      </w:r>
    </w:p>
    <w:p w:rsidR="00C51517" w:rsidRPr="00675A2F" w:rsidRDefault="00983DA1" w:rsidP="00675A2F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="Calibri"/>
        </w:rPr>
      </w:pPr>
      <w:r w:rsidRPr="00675A2F">
        <w:rPr>
          <w:rFonts w:asciiTheme="minorHAnsi" w:hAnsiTheme="minorHAnsi" w:cs="Calibri"/>
        </w:rPr>
        <w:t>P</w:t>
      </w:r>
      <w:r w:rsidR="0008017E" w:rsidRPr="00675A2F">
        <w:rPr>
          <w:rFonts w:asciiTheme="minorHAnsi" w:hAnsiTheme="minorHAnsi" w:cs="Calibri"/>
        </w:rPr>
        <w:t xml:space="preserve">o příchodu si </w:t>
      </w:r>
      <w:r w:rsidR="00C51517" w:rsidRPr="00675A2F">
        <w:rPr>
          <w:rFonts w:asciiTheme="minorHAnsi" w:hAnsiTheme="minorHAnsi" w:cs="Calibri"/>
        </w:rPr>
        <w:t xml:space="preserve">odkládají obuv a svršky v šatně, kde mají k dispozici vlastní </w:t>
      </w:r>
      <w:r w:rsidR="00A22522" w:rsidRPr="00675A2F">
        <w:rPr>
          <w:rFonts w:asciiTheme="minorHAnsi" w:hAnsiTheme="minorHAnsi" w:cs="Calibri"/>
        </w:rPr>
        <w:t xml:space="preserve">   </w:t>
      </w:r>
      <w:r w:rsidR="0008017E" w:rsidRPr="00675A2F">
        <w:rPr>
          <w:rFonts w:asciiTheme="minorHAnsi" w:hAnsiTheme="minorHAnsi" w:cs="Calibri"/>
        </w:rPr>
        <w:t xml:space="preserve">         </w:t>
      </w:r>
      <w:r w:rsidR="00C51517" w:rsidRPr="00675A2F">
        <w:rPr>
          <w:rFonts w:asciiTheme="minorHAnsi" w:hAnsiTheme="minorHAnsi" w:cs="Calibri"/>
        </w:rPr>
        <w:t>zamykatelnou skříňku</w:t>
      </w:r>
      <w:r w:rsidRPr="00675A2F">
        <w:rPr>
          <w:rFonts w:asciiTheme="minorHAnsi" w:hAnsiTheme="minorHAnsi" w:cs="Calibri"/>
        </w:rPr>
        <w:t>.</w:t>
      </w:r>
    </w:p>
    <w:p w:rsidR="00C51517" w:rsidRPr="00675A2F" w:rsidRDefault="00983DA1" w:rsidP="00675A2F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="Calibri"/>
        </w:rPr>
      </w:pPr>
      <w:r w:rsidRPr="00675A2F">
        <w:rPr>
          <w:rFonts w:asciiTheme="minorHAnsi" w:hAnsiTheme="minorHAnsi" w:cs="Calibri"/>
        </w:rPr>
        <w:t>P</w:t>
      </w:r>
      <w:r w:rsidR="00C51517" w:rsidRPr="00675A2F">
        <w:rPr>
          <w:rFonts w:asciiTheme="minorHAnsi" w:hAnsiTheme="minorHAnsi" w:cs="Calibri"/>
        </w:rPr>
        <w:t xml:space="preserve">rovoz zařízení je ukončen ve 15,00 hod. </w:t>
      </w:r>
    </w:p>
    <w:p w:rsidR="00C51517" w:rsidRPr="00675A2F" w:rsidRDefault="0008017E" w:rsidP="00675A2F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="Calibri"/>
        </w:rPr>
      </w:pPr>
      <w:r w:rsidRPr="00675A2F">
        <w:rPr>
          <w:rFonts w:asciiTheme="minorHAnsi" w:hAnsiTheme="minorHAnsi" w:cs="Calibri"/>
        </w:rPr>
        <w:t xml:space="preserve">Klienti </w:t>
      </w:r>
      <w:r w:rsidR="00675A2F" w:rsidRPr="00675A2F">
        <w:rPr>
          <w:rFonts w:asciiTheme="minorHAnsi" w:hAnsiTheme="minorHAnsi" w:cs="Calibri"/>
        </w:rPr>
        <w:t xml:space="preserve">se nesmějí zdržovat v zařízení </w:t>
      </w:r>
      <w:r w:rsidR="00C51517" w:rsidRPr="00675A2F">
        <w:rPr>
          <w:rFonts w:asciiTheme="minorHAnsi" w:hAnsiTheme="minorHAnsi" w:cs="Calibri"/>
        </w:rPr>
        <w:t>mimo jeho provozní dobu</w:t>
      </w:r>
      <w:r w:rsidR="00983DA1" w:rsidRPr="00675A2F">
        <w:rPr>
          <w:rFonts w:asciiTheme="minorHAnsi" w:hAnsiTheme="minorHAnsi" w:cs="Calibri"/>
        </w:rPr>
        <w:t>.</w:t>
      </w:r>
    </w:p>
    <w:p w:rsidR="00C51517" w:rsidRPr="0008017E" w:rsidRDefault="00C51517" w:rsidP="0008017E">
      <w:pPr>
        <w:tabs>
          <w:tab w:val="left" w:pos="7751"/>
        </w:tabs>
        <w:jc w:val="both"/>
        <w:rPr>
          <w:rFonts w:asciiTheme="minorHAnsi" w:hAnsiTheme="minorHAnsi" w:cs="Calibri"/>
        </w:rPr>
      </w:pPr>
      <w:r w:rsidRPr="0008017E">
        <w:rPr>
          <w:rFonts w:asciiTheme="minorHAnsi" w:hAnsiTheme="minorHAnsi" w:cs="Calibri"/>
        </w:rPr>
        <w:tab/>
      </w:r>
    </w:p>
    <w:p w:rsidR="00C51517" w:rsidRPr="0008017E" w:rsidRDefault="00C51517" w:rsidP="0062069B">
      <w:pPr>
        <w:ind w:left="750"/>
        <w:rPr>
          <w:rFonts w:asciiTheme="minorHAnsi" w:hAnsiTheme="minorHAnsi" w:cs="Calibri"/>
        </w:rPr>
      </w:pPr>
    </w:p>
    <w:p w:rsidR="00C51517" w:rsidRPr="0062069B" w:rsidRDefault="00675A2F" w:rsidP="0062069B">
      <w:pPr>
        <w:ind w:left="750"/>
        <w:rPr>
          <w:rFonts w:cs="Calibri"/>
          <w:b/>
          <w:sz w:val="32"/>
          <w:szCs w:val="32"/>
        </w:rPr>
      </w:pPr>
      <w:r w:rsidRPr="0062069B">
        <w:rPr>
          <w:rFonts w:cs="Calibri"/>
          <w:b/>
          <w:sz w:val="32"/>
          <w:szCs w:val="32"/>
        </w:rPr>
        <w:t xml:space="preserve">VI. Práva a povinnosti </w:t>
      </w:r>
    </w:p>
    <w:p w:rsidR="00C51517" w:rsidRPr="00893508" w:rsidRDefault="0062069B" w:rsidP="0062069B">
      <w:pPr>
        <w:ind w:left="75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Práva a povinnosti klientů</w:t>
      </w:r>
      <w:r w:rsidR="00C51517" w:rsidRPr="00893508">
        <w:rPr>
          <w:rFonts w:cs="Calibri"/>
          <w:b/>
          <w:sz w:val="24"/>
          <w:szCs w:val="24"/>
        </w:rPr>
        <w:t xml:space="preserve"> se řídí vnitřními předpisy posk</w:t>
      </w:r>
      <w:r>
        <w:rPr>
          <w:rFonts w:cs="Calibri"/>
          <w:b/>
          <w:sz w:val="24"/>
          <w:szCs w:val="24"/>
        </w:rPr>
        <w:t>ytovatele (týkající se klientů), se kterými je klient</w:t>
      </w:r>
      <w:r w:rsidR="00C51517" w:rsidRPr="00893508">
        <w:rPr>
          <w:rFonts w:cs="Calibri"/>
          <w:b/>
          <w:sz w:val="24"/>
          <w:szCs w:val="24"/>
        </w:rPr>
        <w:t xml:space="preserve"> seznámen před podpisem Smlouvy o poskytování služeb, s jejich aktualizací v průběhu poskytování služeb. </w:t>
      </w:r>
    </w:p>
    <w:p w:rsidR="00C51517" w:rsidRPr="00893508" w:rsidRDefault="00C51517" w:rsidP="002F420A">
      <w:pPr>
        <w:pStyle w:val="Odstavecseseznamem"/>
        <w:numPr>
          <w:ilvl w:val="0"/>
          <w:numId w:val="14"/>
        </w:numPr>
        <w:tabs>
          <w:tab w:val="left" w:pos="1920"/>
        </w:tabs>
        <w:rPr>
          <w:rFonts w:cs="Calibri"/>
          <w:b/>
          <w:color w:val="548DD4"/>
        </w:rPr>
      </w:pPr>
    </w:p>
    <w:p w:rsidR="00C51517" w:rsidRPr="00893508" w:rsidRDefault="0062069B" w:rsidP="00E9296A">
      <w:pPr>
        <w:ind w:left="75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Klient</w:t>
      </w:r>
      <w:r w:rsidR="00C51517" w:rsidRPr="00893508">
        <w:rPr>
          <w:rFonts w:cs="Calibri"/>
          <w:b/>
          <w:sz w:val="24"/>
          <w:szCs w:val="24"/>
        </w:rPr>
        <w:t xml:space="preserve"> má právo:</w:t>
      </w:r>
    </w:p>
    <w:p w:rsidR="00C51517" w:rsidRPr="0062069B" w:rsidRDefault="00C51517" w:rsidP="0062069B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Theme="minorHAnsi" w:hAnsiTheme="minorHAnsi" w:cs="Calibri"/>
        </w:rPr>
      </w:pPr>
      <w:r w:rsidRPr="0062069B">
        <w:rPr>
          <w:rFonts w:asciiTheme="minorHAnsi" w:hAnsiTheme="minorHAnsi" w:cs="Calibri"/>
        </w:rPr>
        <w:t>na poskytování služby v souladu se Smlouvou o poskytování sociálních služeb  a pravidly pro poskytování  služby</w:t>
      </w:r>
    </w:p>
    <w:p w:rsidR="00C51517" w:rsidRPr="0062069B" w:rsidRDefault="002F420A" w:rsidP="0062069B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Theme="minorHAnsi" w:hAnsiTheme="minorHAnsi" w:cs="Calibri"/>
        </w:rPr>
      </w:pPr>
      <w:r w:rsidRPr="0062069B">
        <w:rPr>
          <w:rFonts w:asciiTheme="minorHAnsi" w:hAnsiTheme="minorHAnsi" w:cs="Calibri"/>
        </w:rPr>
        <w:t>n</w:t>
      </w:r>
      <w:r w:rsidR="00C51517" w:rsidRPr="0062069B">
        <w:rPr>
          <w:rFonts w:asciiTheme="minorHAnsi" w:hAnsiTheme="minorHAnsi" w:cs="Calibri"/>
        </w:rPr>
        <w:t xml:space="preserve"> respektování lidské důstojnosti a lidské svobody, svého soukromí, politického a náboženského vyznání, vyjma jeho propagace a zveřejňování v zařízení a své sexuální orientace</w:t>
      </w:r>
    </w:p>
    <w:p w:rsidR="00C51517" w:rsidRPr="0062069B" w:rsidRDefault="00C51517" w:rsidP="0062069B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Theme="minorHAnsi" w:hAnsiTheme="minorHAnsi" w:cs="Calibri"/>
        </w:rPr>
      </w:pPr>
      <w:r w:rsidRPr="0062069B">
        <w:rPr>
          <w:rFonts w:asciiTheme="minorHAnsi" w:hAnsiTheme="minorHAnsi" w:cs="Calibri"/>
        </w:rPr>
        <w:t>na ochranu osobních údajů podle zákona 101/2000 Sb., o ochraně osobních údajů ve znění pozdějších předpisů</w:t>
      </w:r>
    </w:p>
    <w:p w:rsidR="00C51517" w:rsidRPr="0062069B" w:rsidRDefault="002F420A" w:rsidP="0062069B">
      <w:pPr>
        <w:pStyle w:val="Odstavecseseznamem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76" w:lineRule="auto"/>
        <w:jc w:val="both"/>
        <w:rPr>
          <w:rFonts w:asciiTheme="minorHAnsi" w:hAnsiTheme="minorHAnsi" w:cs="Calibri"/>
        </w:rPr>
      </w:pPr>
      <w:r w:rsidRPr="0062069B">
        <w:rPr>
          <w:rFonts w:asciiTheme="minorHAnsi" w:hAnsiTheme="minorHAnsi" w:cs="Calibri"/>
        </w:rPr>
        <w:t xml:space="preserve">   </w:t>
      </w:r>
      <w:r w:rsidR="00C51517" w:rsidRPr="0062069B">
        <w:rPr>
          <w:rFonts w:asciiTheme="minorHAnsi" w:hAnsiTheme="minorHAnsi" w:cs="Calibri"/>
        </w:rPr>
        <w:t>na rovnocenný a individuální přístup</w:t>
      </w:r>
      <w:r w:rsidR="00C51517" w:rsidRPr="0062069B">
        <w:rPr>
          <w:rFonts w:asciiTheme="minorHAnsi" w:hAnsiTheme="minorHAnsi" w:cs="Calibri"/>
        </w:rPr>
        <w:tab/>
        <w:t xml:space="preserve"> </w:t>
      </w:r>
    </w:p>
    <w:p w:rsidR="00C51517" w:rsidRPr="0062069B" w:rsidRDefault="00C51517" w:rsidP="0062069B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Theme="minorHAnsi" w:hAnsiTheme="minorHAnsi" w:cs="Calibri"/>
        </w:rPr>
      </w:pPr>
      <w:r w:rsidRPr="0062069B">
        <w:rPr>
          <w:rFonts w:asciiTheme="minorHAnsi" w:hAnsiTheme="minorHAnsi" w:cs="Calibri"/>
        </w:rPr>
        <w:t xml:space="preserve">na kvalifikovanou a kvalitně poskytovanou službu v hygienicky vhodném a bezpečném prostředí  </w:t>
      </w:r>
    </w:p>
    <w:p w:rsidR="00C51517" w:rsidRPr="0062069B" w:rsidRDefault="00C51517" w:rsidP="0062069B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Theme="minorHAnsi" w:hAnsiTheme="minorHAnsi" w:cs="Calibri"/>
        </w:rPr>
      </w:pPr>
      <w:r w:rsidRPr="0062069B">
        <w:rPr>
          <w:rFonts w:asciiTheme="minorHAnsi" w:hAnsiTheme="minorHAnsi" w:cs="Calibri"/>
        </w:rPr>
        <w:t xml:space="preserve">na spolurozhodování (využití služeb, spolupráce při tvorbě, aktualizaci a změně individuálního plánu, možnost odmítnutí služby, možnost ukončení </w:t>
      </w:r>
      <w:r w:rsidR="0062069B">
        <w:rPr>
          <w:rFonts w:asciiTheme="minorHAnsi" w:hAnsiTheme="minorHAnsi" w:cs="Calibri"/>
        </w:rPr>
        <w:t xml:space="preserve">služby, možnost zapojení se do </w:t>
      </w:r>
      <w:r w:rsidRPr="0062069B">
        <w:rPr>
          <w:rFonts w:asciiTheme="minorHAnsi" w:hAnsiTheme="minorHAnsi" w:cs="Calibri"/>
        </w:rPr>
        <w:t>plánování činností)</w:t>
      </w:r>
    </w:p>
    <w:p w:rsidR="00C51517" w:rsidRPr="0062069B" w:rsidRDefault="00C51517" w:rsidP="0062069B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Theme="minorHAnsi" w:hAnsiTheme="minorHAnsi" w:cs="Calibri"/>
        </w:rPr>
      </w:pPr>
      <w:r w:rsidRPr="0062069B">
        <w:rPr>
          <w:rFonts w:asciiTheme="minorHAnsi" w:hAnsiTheme="minorHAnsi" w:cs="Calibri"/>
        </w:rPr>
        <w:t xml:space="preserve">na informace o průběhu a naplňování svého individuálního plánu </w:t>
      </w:r>
    </w:p>
    <w:p w:rsidR="00C51517" w:rsidRPr="0062069B" w:rsidRDefault="00C51517" w:rsidP="0062069B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Theme="minorHAnsi" w:hAnsiTheme="minorHAnsi" w:cs="Calibri"/>
        </w:rPr>
      </w:pPr>
      <w:r w:rsidRPr="0062069B">
        <w:rPr>
          <w:rFonts w:asciiTheme="minorHAnsi" w:hAnsiTheme="minorHAnsi" w:cs="Calibri"/>
        </w:rPr>
        <w:t xml:space="preserve">nahlédnout do své dokumentace </w:t>
      </w:r>
    </w:p>
    <w:p w:rsidR="00C51517" w:rsidRPr="0062069B" w:rsidRDefault="00C51517" w:rsidP="0062069B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Theme="minorHAnsi" w:hAnsiTheme="minorHAnsi" w:cs="Calibri"/>
        </w:rPr>
      </w:pPr>
      <w:r w:rsidRPr="0062069B">
        <w:rPr>
          <w:rFonts w:asciiTheme="minorHAnsi" w:hAnsiTheme="minorHAnsi" w:cs="Calibri"/>
        </w:rPr>
        <w:t xml:space="preserve">na možnost přizvat si k jednání o službě třetí osobu  </w:t>
      </w:r>
    </w:p>
    <w:p w:rsidR="00C51517" w:rsidRPr="0062069B" w:rsidRDefault="00C51517" w:rsidP="0062069B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Theme="minorHAnsi" w:hAnsiTheme="minorHAnsi" w:cs="Calibri"/>
        </w:rPr>
      </w:pPr>
      <w:r w:rsidRPr="0062069B">
        <w:rPr>
          <w:rFonts w:asciiTheme="minorHAnsi" w:hAnsiTheme="minorHAnsi" w:cs="Calibri"/>
        </w:rPr>
        <w:t>podávat náměty a návrhy týkající se chodu či provozu zařízení</w:t>
      </w:r>
    </w:p>
    <w:p w:rsidR="00C51517" w:rsidRPr="0062069B" w:rsidRDefault="00C51517" w:rsidP="0062069B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Theme="minorHAnsi" w:hAnsiTheme="minorHAnsi" w:cs="Calibri"/>
        </w:rPr>
      </w:pPr>
      <w:r w:rsidRPr="0062069B">
        <w:rPr>
          <w:rFonts w:asciiTheme="minorHAnsi" w:hAnsiTheme="minorHAnsi" w:cs="Calibri"/>
        </w:rPr>
        <w:t>podávat stížnosti na kvalitu poskytovaných služeb dle pravidel pro podávání stížností bez toho, že by tato skutečnost mohla mít jakýkoliv negativní vliv na dostupnost dalších služeb mu poskytovaných</w:t>
      </w:r>
    </w:p>
    <w:p w:rsidR="00C51517" w:rsidRPr="00581430" w:rsidRDefault="00C51517" w:rsidP="0062069B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Theme="minorHAnsi" w:hAnsiTheme="minorHAnsi" w:cs="Calibri"/>
        </w:rPr>
      </w:pPr>
      <w:r w:rsidRPr="00581430">
        <w:rPr>
          <w:rFonts w:asciiTheme="minorHAnsi" w:hAnsiTheme="minorHAnsi" w:cs="Calibri"/>
        </w:rPr>
        <w:lastRenderedPageBreak/>
        <w:t>účastnit se všech aktivit v zařízení i mimo něj v rámci svých možností  v souladu s ustanovením bodu II. Smlouvy o poskytování služeb a s ohledem na naplnění kapacity služby, popř. kapacity akce.</w:t>
      </w:r>
    </w:p>
    <w:p w:rsidR="00C51517" w:rsidRPr="00581430" w:rsidRDefault="00C51517" w:rsidP="0062069B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Theme="minorHAnsi" w:hAnsiTheme="minorHAnsi" w:cs="Calibri"/>
        </w:rPr>
      </w:pPr>
      <w:r w:rsidRPr="00581430">
        <w:rPr>
          <w:rFonts w:asciiTheme="minorHAnsi" w:hAnsiTheme="minorHAnsi" w:cs="Calibri"/>
        </w:rPr>
        <w:t>zvolit si způsob oslovování</w:t>
      </w:r>
    </w:p>
    <w:p w:rsidR="00C51517" w:rsidRPr="00581430" w:rsidRDefault="00C51517" w:rsidP="002F420A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="Calibri"/>
        </w:rPr>
      </w:pPr>
      <w:r w:rsidRPr="00581430">
        <w:rPr>
          <w:rFonts w:asciiTheme="minorHAnsi" w:hAnsiTheme="minorHAnsi" w:cs="Calibri"/>
        </w:rPr>
        <w:t>opustit kdykoliv zařízení. Pokud je to v jinou dobu než  je sjednáno v bodu II. Smlouvy o poskytování  služeb , je mu doporučeno, aby svůj odchod nahlásil svému klíčovému pracovníkovi. V případě, že by tímto krokem mohlo dojít k ohrožení zdraví či bezpečnosti uživatele, je na toto klíčovým praco</w:t>
      </w:r>
      <w:r w:rsidR="00581430">
        <w:rPr>
          <w:rFonts w:asciiTheme="minorHAnsi" w:hAnsiTheme="minorHAnsi" w:cs="Calibri"/>
        </w:rPr>
        <w:t>vníkem upozorněn. Každý klient</w:t>
      </w:r>
      <w:r w:rsidRPr="00581430">
        <w:rPr>
          <w:rFonts w:asciiTheme="minorHAnsi" w:hAnsiTheme="minorHAnsi" w:cs="Calibri"/>
        </w:rPr>
        <w:t xml:space="preserve"> má právo na přiměřené riziko.</w:t>
      </w:r>
      <w:r w:rsidRPr="00581430">
        <w:rPr>
          <w:rFonts w:asciiTheme="minorHAnsi" w:hAnsiTheme="minorHAnsi" w:cs="Calibri"/>
          <w:color w:val="548DD4"/>
        </w:rPr>
        <w:t xml:space="preserve"> </w:t>
      </w:r>
    </w:p>
    <w:p w:rsidR="00C51517" w:rsidRPr="00893508" w:rsidRDefault="00C51517" w:rsidP="002F420A">
      <w:pPr>
        <w:ind w:left="750"/>
        <w:jc w:val="both"/>
        <w:rPr>
          <w:rFonts w:cs="Calibri"/>
          <w:b/>
          <w:color w:val="548DD4"/>
          <w:sz w:val="24"/>
          <w:szCs w:val="24"/>
        </w:rPr>
      </w:pPr>
    </w:p>
    <w:p w:rsidR="00C51517" w:rsidRPr="00581430" w:rsidRDefault="00581430" w:rsidP="00C51517">
      <w:pPr>
        <w:ind w:left="750"/>
        <w:rPr>
          <w:rFonts w:cs="Calibri"/>
          <w:b/>
          <w:sz w:val="28"/>
          <w:szCs w:val="24"/>
        </w:rPr>
      </w:pPr>
      <w:r w:rsidRPr="00581430">
        <w:rPr>
          <w:rFonts w:cs="Calibri"/>
          <w:b/>
          <w:sz w:val="28"/>
          <w:szCs w:val="28"/>
        </w:rPr>
        <w:t xml:space="preserve">Klient </w:t>
      </w:r>
      <w:r w:rsidR="00C51517" w:rsidRPr="00581430">
        <w:rPr>
          <w:rFonts w:cs="Calibri"/>
          <w:b/>
          <w:sz w:val="28"/>
          <w:szCs w:val="28"/>
        </w:rPr>
        <w:t xml:space="preserve"> je</w:t>
      </w:r>
      <w:r w:rsidR="00C51517" w:rsidRPr="00893508">
        <w:rPr>
          <w:rFonts w:cs="Calibri"/>
          <w:b/>
          <w:sz w:val="24"/>
          <w:szCs w:val="24"/>
        </w:rPr>
        <w:t xml:space="preserve"> </w:t>
      </w:r>
      <w:r w:rsidR="00C51517" w:rsidRPr="00581430">
        <w:rPr>
          <w:rFonts w:cs="Calibri"/>
          <w:b/>
          <w:sz w:val="28"/>
          <w:szCs w:val="24"/>
        </w:rPr>
        <w:t>povinen:</w:t>
      </w:r>
    </w:p>
    <w:p w:rsidR="00C51517" w:rsidRPr="00581430" w:rsidRDefault="00C51517" w:rsidP="00581430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="Calibri"/>
          <w:b/>
        </w:rPr>
      </w:pPr>
      <w:r w:rsidRPr="00581430">
        <w:rPr>
          <w:rFonts w:asciiTheme="minorHAnsi" w:hAnsiTheme="minorHAnsi" w:cs="Calibri"/>
        </w:rPr>
        <w:t>dodržovat ustanovení Smlouvy o poskytování soci</w:t>
      </w:r>
      <w:r w:rsidR="00581430" w:rsidRPr="00581430">
        <w:rPr>
          <w:rFonts w:asciiTheme="minorHAnsi" w:hAnsiTheme="minorHAnsi" w:cs="Calibri"/>
        </w:rPr>
        <w:t xml:space="preserve">álních služeb </w:t>
      </w:r>
      <w:r w:rsidRPr="00581430">
        <w:rPr>
          <w:rFonts w:asciiTheme="minorHAnsi" w:hAnsiTheme="minorHAnsi" w:cs="Calibri"/>
        </w:rPr>
        <w:t>a tohoto Provozního řádu</w:t>
      </w:r>
    </w:p>
    <w:p w:rsidR="00C51517" w:rsidRPr="00581430" w:rsidRDefault="00C51517" w:rsidP="00581430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="Calibri"/>
        </w:rPr>
      </w:pPr>
      <w:r w:rsidRPr="00581430">
        <w:rPr>
          <w:rFonts w:asciiTheme="minorHAnsi" w:hAnsiTheme="minorHAnsi" w:cs="Calibri"/>
        </w:rPr>
        <w:t xml:space="preserve">respektovat pokyny a doporučení zaměstnanců poskytovatele. V případě pochybností o správnosti jejich postupu řešit nejasnosti se sociálním pracovníkem či ředitelem zařízení </w:t>
      </w:r>
    </w:p>
    <w:p w:rsidR="00C51517" w:rsidRPr="00581430" w:rsidRDefault="00C51517" w:rsidP="00541795">
      <w:pPr>
        <w:pStyle w:val="Odstavecseseznamem"/>
        <w:numPr>
          <w:ilvl w:val="0"/>
          <w:numId w:val="26"/>
        </w:numPr>
        <w:tabs>
          <w:tab w:val="left" w:pos="1560"/>
        </w:tabs>
        <w:jc w:val="both"/>
        <w:rPr>
          <w:rFonts w:asciiTheme="minorHAnsi" w:hAnsiTheme="minorHAnsi" w:cs="Calibri"/>
        </w:rPr>
      </w:pPr>
      <w:r w:rsidRPr="00581430">
        <w:rPr>
          <w:rFonts w:asciiTheme="minorHAnsi" w:hAnsiTheme="minorHAnsi" w:cs="Calibri"/>
        </w:rPr>
        <w:t>uhradit úmyslně poškozený nebo zničený maj</w:t>
      </w:r>
      <w:r w:rsidR="00581430" w:rsidRPr="00581430">
        <w:rPr>
          <w:rFonts w:asciiTheme="minorHAnsi" w:hAnsiTheme="minorHAnsi" w:cs="Calibri"/>
        </w:rPr>
        <w:t>etek zařízení, klientů</w:t>
      </w:r>
      <w:r w:rsidRPr="00581430">
        <w:rPr>
          <w:rFonts w:asciiTheme="minorHAnsi" w:hAnsiTheme="minorHAnsi" w:cs="Calibri"/>
        </w:rPr>
        <w:t>, zaměstnanců či jiných osob</w:t>
      </w:r>
    </w:p>
    <w:p w:rsidR="00C51517" w:rsidRPr="00581430" w:rsidRDefault="00C51517" w:rsidP="00581430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="Calibri"/>
        </w:rPr>
      </w:pPr>
      <w:r w:rsidRPr="00581430">
        <w:rPr>
          <w:rFonts w:asciiTheme="minorHAnsi" w:hAnsiTheme="minorHAnsi" w:cs="Calibri"/>
        </w:rPr>
        <w:t>nenosit do zařízen</w:t>
      </w:r>
      <w:r w:rsidR="00581430" w:rsidRPr="00581430">
        <w:rPr>
          <w:rFonts w:asciiTheme="minorHAnsi" w:hAnsiTheme="minorHAnsi" w:cs="Calibri"/>
        </w:rPr>
        <w:t>í cenné věci (</w:t>
      </w:r>
      <w:r w:rsidR="00662267" w:rsidRPr="00581430">
        <w:rPr>
          <w:rFonts w:asciiTheme="minorHAnsi" w:hAnsiTheme="minorHAnsi" w:cs="Calibri"/>
        </w:rPr>
        <w:t>např. notebooky,</w:t>
      </w:r>
      <w:r w:rsidRPr="00581430">
        <w:rPr>
          <w:rFonts w:asciiTheme="minorHAnsi" w:hAnsiTheme="minorHAnsi" w:cs="Calibri"/>
        </w:rPr>
        <w:t xml:space="preserve"> rádia, přehrávače,  předměty z drahých kovů, mobilní telefony apod.). V nezbytném případě je mu doporučeno tyto věci uložit před začátkem pobytu v zařízení u klíčového pracovníka. Po skončení pobytu si je opět</w:t>
      </w:r>
      <w:r w:rsidR="00581430" w:rsidRPr="00581430">
        <w:rPr>
          <w:rFonts w:asciiTheme="minorHAnsi" w:hAnsiTheme="minorHAnsi" w:cs="Calibri"/>
        </w:rPr>
        <w:t xml:space="preserve"> vyzvednout. Pokud tak neučiní </w:t>
      </w:r>
      <w:r w:rsidRPr="00581430">
        <w:rPr>
          <w:rFonts w:asciiTheme="minorHAnsi" w:hAnsiTheme="minorHAnsi" w:cs="Calibri"/>
        </w:rPr>
        <w:t xml:space="preserve">za případnou ztrátu či poškození věci zařízení nenese odpovědnost. </w:t>
      </w:r>
    </w:p>
    <w:p w:rsidR="00C51517" w:rsidRPr="00581430" w:rsidRDefault="00C51517" w:rsidP="00541795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="Calibri"/>
        </w:rPr>
      </w:pPr>
      <w:r w:rsidRPr="00581430">
        <w:rPr>
          <w:rFonts w:asciiTheme="minorHAnsi" w:hAnsiTheme="minorHAnsi" w:cs="Calibri"/>
        </w:rPr>
        <w:t>nenosit do zařízení vyšší obnos peněz. V případě, že má u sebe vyšší finanční obnos (např. na úhradu</w:t>
      </w:r>
      <w:r w:rsidR="00581430" w:rsidRPr="00581430">
        <w:rPr>
          <w:rFonts w:asciiTheme="minorHAnsi" w:hAnsiTheme="minorHAnsi" w:cs="Calibri"/>
        </w:rPr>
        <w:t xml:space="preserve"> za služby), ihned po příchodu j</w:t>
      </w:r>
      <w:r w:rsidRPr="00581430">
        <w:rPr>
          <w:rFonts w:asciiTheme="minorHAnsi" w:hAnsiTheme="minorHAnsi" w:cs="Calibri"/>
        </w:rPr>
        <w:t>ej předat v kanceláři pokladní či účetní. Ve výjimečných případech lze hotovost uložit po dobu pobytu v zaříze</w:t>
      </w:r>
      <w:r w:rsidR="00581430" w:rsidRPr="00581430">
        <w:rPr>
          <w:rFonts w:asciiTheme="minorHAnsi" w:hAnsiTheme="minorHAnsi" w:cs="Calibri"/>
        </w:rPr>
        <w:t>ní v trezoru. Pokud tak klient</w:t>
      </w:r>
      <w:r w:rsidRPr="00581430">
        <w:rPr>
          <w:rFonts w:asciiTheme="minorHAnsi" w:hAnsiTheme="minorHAnsi" w:cs="Calibri"/>
        </w:rPr>
        <w:t xml:space="preserve"> neučiní, zařízení nezodpovídá za případnou ztrátu či odcizení. </w:t>
      </w:r>
    </w:p>
    <w:p w:rsidR="00C51517" w:rsidRPr="00581430" w:rsidRDefault="00C51517" w:rsidP="00541795">
      <w:pPr>
        <w:pStyle w:val="Bezmezer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81430">
        <w:rPr>
          <w:sz w:val="24"/>
          <w:szCs w:val="24"/>
        </w:rPr>
        <w:t xml:space="preserve">ručit dle svých individuálních schopností za své osobní věci  </w:t>
      </w:r>
    </w:p>
    <w:p w:rsidR="00C51517" w:rsidRPr="00581430" w:rsidRDefault="00581430" w:rsidP="00541795">
      <w:pPr>
        <w:pStyle w:val="Bezmezer"/>
        <w:spacing w:line="276" w:lineRule="auto"/>
        <w:jc w:val="both"/>
        <w:rPr>
          <w:sz w:val="24"/>
          <w:szCs w:val="24"/>
        </w:rPr>
      </w:pPr>
      <w:r w:rsidRPr="00581430">
        <w:rPr>
          <w:sz w:val="24"/>
          <w:szCs w:val="24"/>
        </w:rPr>
        <w:t xml:space="preserve">            hlásit ztráty osobních věcí neprodleně svému </w:t>
      </w:r>
      <w:r w:rsidR="00C51517" w:rsidRPr="00581430">
        <w:rPr>
          <w:sz w:val="24"/>
          <w:szCs w:val="24"/>
        </w:rPr>
        <w:t>klíčovému pracovníkovi</w:t>
      </w:r>
    </w:p>
    <w:p w:rsidR="00C51517" w:rsidRPr="00581430" w:rsidRDefault="00541795" w:rsidP="00541795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51517" w:rsidRPr="00581430">
        <w:rPr>
          <w:sz w:val="24"/>
          <w:szCs w:val="24"/>
        </w:rPr>
        <w:t xml:space="preserve">neprodleně předat svému klíčovému pracovníkovi nálezy  </w:t>
      </w:r>
    </w:p>
    <w:p w:rsidR="00C51517" w:rsidRPr="00541795" w:rsidRDefault="00C51517" w:rsidP="00541795">
      <w:pPr>
        <w:pStyle w:val="Bezmezer"/>
        <w:numPr>
          <w:ilvl w:val="0"/>
          <w:numId w:val="30"/>
        </w:numPr>
        <w:spacing w:line="276" w:lineRule="auto"/>
        <w:ind w:left="1560"/>
        <w:jc w:val="both"/>
        <w:rPr>
          <w:sz w:val="24"/>
          <w:szCs w:val="24"/>
        </w:rPr>
      </w:pPr>
      <w:r w:rsidRPr="00581430">
        <w:rPr>
          <w:sz w:val="24"/>
          <w:szCs w:val="24"/>
        </w:rPr>
        <w:t>respektovat právo na soukromí pracovníků v pracovní době i mimo</w:t>
      </w:r>
      <w:r w:rsidR="00541795">
        <w:rPr>
          <w:sz w:val="24"/>
          <w:szCs w:val="24"/>
        </w:rPr>
        <w:t xml:space="preserve">  </w:t>
      </w:r>
      <w:r w:rsidRPr="00581430">
        <w:rPr>
          <w:sz w:val="24"/>
          <w:szCs w:val="24"/>
        </w:rPr>
        <w:t>ni</w:t>
      </w:r>
      <w:r w:rsidR="00541795">
        <w:rPr>
          <w:sz w:val="24"/>
          <w:szCs w:val="24"/>
        </w:rPr>
        <w:t xml:space="preserve">, </w:t>
      </w:r>
      <w:r w:rsidRPr="00581430">
        <w:rPr>
          <w:sz w:val="24"/>
          <w:szCs w:val="24"/>
        </w:rPr>
        <w:t xml:space="preserve"> </w:t>
      </w:r>
      <w:r w:rsidR="00541795">
        <w:rPr>
          <w:sz w:val="24"/>
          <w:szCs w:val="24"/>
        </w:rPr>
        <w:t xml:space="preserve"> </w:t>
      </w:r>
      <w:r w:rsidRPr="00541795">
        <w:rPr>
          <w:sz w:val="24"/>
          <w:szCs w:val="24"/>
        </w:rPr>
        <w:t>respektovat právo</w:t>
      </w:r>
      <w:r w:rsidR="00581430" w:rsidRPr="00541795">
        <w:rPr>
          <w:sz w:val="24"/>
          <w:szCs w:val="24"/>
        </w:rPr>
        <w:t xml:space="preserve"> na soukromí ostatních klientů</w:t>
      </w:r>
      <w:r w:rsidRPr="00541795">
        <w:rPr>
          <w:sz w:val="24"/>
          <w:szCs w:val="24"/>
        </w:rPr>
        <w:t xml:space="preserve"> </w:t>
      </w:r>
    </w:p>
    <w:p w:rsidR="00C51517" w:rsidRPr="00541795" w:rsidRDefault="00C51517" w:rsidP="00541795">
      <w:pPr>
        <w:pStyle w:val="Bezmezer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541795">
        <w:rPr>
          <w:sz w:val="24"/>
          <w:szCs w:val="24"/>
        </w:rPr>
        <w:t>omluvit svou nepřítomnost den přede</w:t>
      </w:r>
      <w:r w:rsidR="00541795">
        <w:rPr>
          <w:sz w:val="24"/>
          <w:szCs w:val="24"/>
        </w:rPr>
        <w:t xml:space="preserve">m do 10,00 hod. osobně, písemně </w:t>
      </w:r>
      <w:r w:rsidRPr="00541795">
        <w:rPr>
          <w:sz w:val="24"/>
          <w:szCs w:val="24"/>
        </w:rPr>
        <w:t>(email: stacionar@nonanmnm.com, poštou na adresu zařízení: Rašínova 313, Nové Město nad Metují) neb</w:t>
      </w:r>
      <w:r w:rsidR="00541795">
        <w:rPr>
          <w:sz w:val="24"/>
          <w:szCs w:val="24"/>
        </w:rPr>
        <w:t xml:space="preserve">o </w:t>
      </w:r>
      <w:r w:rsidRPr="00541795">
        <w:rPr>
          <w:sz w:val="24"/>
          <w:szCs w:val="24"/>
        </w:rPr>
        <w:t>telefonicky.(tel. 491 472 6</w:t>
      </w:r>
      <w:r w:rsidR="00662267" w:rsidRPr="00541795">
        <w:rPr>
          <w:sz w:val="24"/>
          <w:szCs w:val="24"/>
        </w:rPr>
        <w:t xml:space="preserve">94). </w:t>
      </w:r>
    </w:p>
    <w:p w:rsidR="00C51517" w:rsidRPr="00541795" w:rsidRDefault="00C51517" w:rsidP="00541795">
      <w:pPr>
        <w:pStyle w:val="Bezmezer"/>
        <w:numPr>
          <w:ilvl w:val="0"/>
          <w:numId w:val="30"/>
        </w:numPr>
        <w:tabs>
          <w:tab w:val="left" w:pos="1560"/>
        </w:tabs>
        <w:spacing w:line="276" w:lineRule="auto"/>
        <w:jc w:val="both"/>
        <w:rPr>
          <w:sz w:val="24"/>
          <w:szCs w:val="24"/>
        </w:rPr>
      </w:pPr>
      <w:r w:rsidRPr="00541795">
        <w:rPr>
          <w:sz w:val="24"/>
          <w:szCs w:val="24"/>
        </w:rPr>
        <w:t xml:space="preserve">Spolupodílet se aktivně na tvorbě a </w:t>
      </w:r>
      <w:r w:rsidR="00541795">
        <w:rPr>
          <w:sz w:val="24"/>
          <w:szCs w:val="24"/>
        </w:rPr>
        <w:t xml:space="preserve">naplňování svého individuálního </w:t>
      </w:r>
      <w:r w:rsidRPr="00541795">
        <w:rPr>
          <w:sz w:val="24"/>
          <w:szCs w:val="24"/>
        </w:rPr>
        <w:t xml:space="preserve">plánu </w:t>
      </w:r>
    </w:p>
    <w:p w:rsidR="00C51517" w:rsidRPr="00541795" w:rsidRDefault="00C51517" w:rsidP="00541795">
      <w:pPr>
        <w:pStyle w:val="Odstavecseseznamem"/>
        <w:numPr>
          <w:ilvl w:val="0"/>
          <w:numId w:val="31"/>
        </w:numPr>
        <w:tabs>
          <w:tab w:val="left" w:pos="1560"/>
        </w:tabs>
        <w:spacing w:line="276" w:lineRule="auto"/>
        <w:rPr>
          <w:rFonts w:asciiTheme="minorHAnsi" w:hAnsiTheme="minorHAnsi" w:cs="Calibri"/>
        </w:rPr>
      </w:pPr>
      <w:r w:rsidRPr="00541795">
        <w:rPr>
          <w:rFonts w:asciiTheme="minorHAnsi" w:hAnsiTheme="minorHAnsi" w:cs="Calibri"/>
        </w:rPr>
        <w:lastRenderedPageBreak/>
        <w:t xml:space="preserve">dodržovat pravidla a zásady slušného chování ve vztahu ke všem pracovníkům </w:t>
      </w:r>
      <w:r w:rsidR="00581430" w:rsidRPr="00541795">
        <w:rPr>
          <w:rFonts w:asciiTheme="minorHAnsi" w:hAnsiTheme="minorHAnsi" w:cs="Calibri"/>
        </w:rPr>
        <w:t>zařízení i k ostatním klientům</w:t>
      </w:r>
      <w:r w:rsidRPr="00541795">
        <w:rPr>
          <w:rFonts w:asciiTheme="minorHAnsi" w:hAnsiTheme="minorHAnsi" w:cs="Calibri"/>
        </w:rPr>
        <w:t xml:space="preserve"> </w:t>
      </w:r>
    </w:p>
    <w:p w:rsidR="00C51517" w:rsidRPr="00893508" w:rsidRDefault="00C51517" w:rsidP="008800A3">
      <w:pPr>
        <w:tabs>
          <w:tab w:val="left" w:pos="1560"/>
        </w:tabs>
        <w:ind w:left="0"/>
      </w:pPr>
    </w:p>
    <w:p w:rsidR="00C51517" w:rsidRPr="00541795" w:rsidRDefault="00C51517" w:rsidP="00541795">
      <w:pPr>
        <w:pStyle w:val="Bezmezer"/>
        <w:spacing w:line="276" w:lineRule="auto"/>
        <w:rPr>
          <w:b/>
          <w:sz w:val="28"/>
          <w:szCs w:val="28"/>
        </w:rPr>
      </w:pPr>
      <w:r w:rsidRPr="00541795">
        <w:rPr>
          <w:b/>
          <w:sz w:val="28"/>
          <w:szCs w:val="28"/>
        </w:rPr>
        <w:t xml:space="preserve">VII.  Práva a povinnosti pracovníků v přímé péči </w:t>
      </w:r>
    </w:p>
    <w:p w:rsidR="00C51517" w:rsidRDefault="00541795" w:rsidP="00541795">
      <w:pPr>
        <w:pStyle w:val="Bezmezer"/>
        <w:spacing w:line="276" w:lineRule="auto"/>
        <w:rPr>
          <w:b/>
          <w:sz w:val="28"/>
          <w:szCs w:val="28"/>
        </w:rPr>
      </w:pPr>
      <w:r w:rsidRPr="00541795">
        <w:rPr>
          <w:b/>
          <w:sz w:val="28"/>
          <w:szCs w:val="28"/>
        </w:rPr>
        <w:t>ve vztahu ke klientům</w:t>
      </w:r>
    </w:p>
    <w:p w:rsidR="00541795" w:rsidRPr="00541795" w:rsidRDefault="00541795" w:rsidP="00541795">
      <w:pPr>
        <w:pStyle w:val="Bezmezer"/>
        <w:spacing w:line="276" w:lineRule="auto"/>
        <w:rPr>
          <w:b/>
          <w:sz w:val="28"/>
          <w:szCs w:val="28"/>
        </w:rPr>
      </w:pPr>
    </w:p>
    <w:p w:rsidR="00C51517" w:rsidRPr="008800A3" w:rsidRDefault="00C51517" w:rsidP="008800A3">
      <w:pPr>
        <w:rPr>
          <w:rFonts w:cs="Calibri"/>
          <w:b/>
          <w:sz w:val="28"/>
          <w:szCs w:val="28"/>
        </w:rPr>
      </w:pPr>
      <w:r w:rsidRPr="00893508">
        <w:rPr>
          <w:rFonts w:cs="Calibri"/>
          <w:b/>
          <w:sz w:val="24"/>
          <w:szCs w:val="24"/>
        </w:rPr>
        <w:t xml:space="preserve">              </w:t>
      </w:r>
      <w:r w:rsidRPr="008800A3">
        <w:rPr>
          <w:rFonts w:cs="Calibri"/>
          <w:b/>
          <w:sz w:val="28"/>
          <w:szCs w:val="28"/>
        </w:rPr>
        <w:t xml:space="preserve">Práva: </w:t>
      </w:r>
      <w:r w:rsidRPr="008800A3">
        <w:rPr>
          <w:rFonts w:cs="Calibri"/>
          <w:b/>
          <w:sz w:val="28"/>
          <w:szCs w:val="28"/>
        </w:rPr>
        <w:tab/>
      </w:r>
    </w:p>
    <w:p w:rsidR="00C51517" w:rsidRPr="00893508" w:rsidRDefault="00C51517" w:rsidP="008800A3">
      <w:pPr>
        <w:pStyle w:val="Odstavecseseznamem"/>
        <w:numPr>
          <w:ilvl w:val="0"/>
          <w:numId w:val="31"/>
        </w:numPr>
        <w:spacing w:line="276" w:lineRule="auto"/>
        <w:rPr>
          <w:rFonts w:ascii="Calibri" w:hAnsi="Calibri" w:cs="Calibri"/>
        </w:rPr>
      </w:pPr>
      <w:r w:rsidRPr="00893508">
        <w:rPr>
          <w:rFonts w:ascii="Calibri" w:hAnsi="Calibri" w:cs="Calibri"/>
        </w:rPr>
        <w:t xml:space="preserve">měnit denní program dle aktuální situace </w:t>
      </w:r>
    </w:p>
    <w:p w:rsidR="00C51517" w:rsidRPr="00893508" w:rsidRDefault="00C51517" w:rsidP="008800A3">
      <w:pPr>
        <w:pStyle w:val="Odstavecseseznamem"/>
        <w:numPr>
          <w:ilvl w:val="0"/>
          <w:numId w:val="31"/>
        </w:numPr>
        <w:spacing w:line="276" w:lineRule="auto"/>
        <w:rPr>
          <w:rFonts w:ascii="Calibri" w:hAnsi="Calibri" w:cs="Calibri"/>
        </w:rPr>
      </w:pPr>
      <w:r w:rsidRPr="00893508">
        <w:rPr>
          <w:rFonts w:ascii="Calibri" w:hAnsi="Calibri" w:cs="Calibri"/>
        </w:rPr>
        <w:t>vznést stížnost řediteli na chování a jednání vů</w:t>
      </w:r>
      <w:r w:rsidR="008800A3">
        <w:rPr>
          <w:rFonts w:ascii="Calibri" w:hAnsi="Calibri" w:cs="Calibri"/>
        </w:rPr>
        <w:t>či své osobě ze strany klienta</w:t>
      </w:r>
      <w:r w:rsidRPr="00893508">
        <w:rPr>
          <w:rFonts w:ascii="Calibri" w:hAnsi="Calibri" w:cs="Calibri"/>
        </w:rPr>
        <w:t>, popř. zákonného zástupce</w:t>
      </w:r>
    </w:p>
    <w:p w:rsidR="00C51517" w:rsidRPr="008800A3" w:rsidRDefault="00C51517" w:rsidP="008800A3">
      <w:pPr>
        <w:pStyle w:val="Odstavecseseznamem"/>
        <w:numPr>
          <w:ilvl w:val="0"/>
          <w:numId w:val="31"/>
        </w:numPr>
        <w:spacing w:line="276" w:lineRule="auto"/>
        <w:rPr>
          <w:rFonts w:asciiTheme="minorHAnsi" w:hAnsiTheme="minorHAnsi" w:cs="Calibri"/>
        </w:rPr>
      </w:pPr>
      <w:r w:rsidRPr="008800A3">
        <w:rPr>
          <w:rFonts w:asciiTheme="minorHAnsi" w:hAnsiTheme="minorHAnsi" w:cs="Calibri"/>
        </w:rPr>
        <w:t>na soukromí v pracovní době i mimo ní</w:t>
      </w:r>
    </w:p>
    <w:p w:rsidR="00C51517" w:rsidRPr="008800A3" w:rsidRDefault="00C51517" w:rsidP="008800A3">
      <w:pPr>
        <w:pStyle w:val="Odstavecseseznamem"/>
        <w:numPr>
          <w:ilvl w:val="0"/>
          <w:numId w:val="31"/>
        </w:numPr>
        <w:spacing w:line="276" w:lineRule="auto"/>
        <w:rPr>
          <w:rFonts w:asciiTheme="minorHAnsi" w:hAnsiTheme="minorHAnsi" w:cs="Calibri"/>
        </w:rPr>
      </w:pPr>
      <w:r w:rsidRPr="008800A3">
        <w:rPr>
          <w:rFonts w:asciiTheme="minorHAnsi" w:hAnsiTheme="minorHAnsi" w:cs="Calibri"/>
        </w:rPr>
        <w:t>na dodržování zásad sluš</w:t>
      </w:r>
      <w:r w:rsidR="008800A3">
        <w:rPr>
          <w:rFonts w:asciiTheme="minorHAnsi" w:hAnsiTheme="minorHAnsi" w:cs="Calibri"/>
        </w:rPr>
        <w:t>ného chování ze strany klienta</w:t>
      </w:r>
      <w:r w:rsidRPr="008800A3">
        <w:rPr>
          <w:rFonts w:asciiTheme="minorHAnsi" w:hAnsiTheme="minorHAnsi" w:cs="Calibri"/>
        </w:rPr>
        <w:t xml:space="preserve">, popř. zákonného zástupce  </w:t>
      </w:r>
    </w:p>
    <w:p w:rsidR="00C51517" w:rsidRPr="008800A3" w:rsidRDefault="00C51517" w:rsidP="008800A3">
      <w:pPr>
        <w:pStyle w:val="Odstavecseseznamem"/>
        <w:numPr>
          <w:ilvl w:val="0"/>
          <w:numId w:val="31"/>
        </w:numPr>
        <w:rPr>
          <w:rFonts w:asciiTheme="minorHAnsi" w:hAnsiTheme="minorHAnsi" w:cs="Calibri"/>
        </w:rPr>
      </w:pPr>
      <w:r w:rsidRPr="008800A3">
        <w:rPr>
          <w:rFonts w:asciiTheme="minorHAnsi" w:hAnsiTheme="minorHAnsi" w:cs="Calibri"/>
        </w:rPr>
        <w:t>rozhodnou</w:t>
      </w:r>
      <w:r w:rsidR="008800A3">
        <w:rPr>
          <w:rFonts w:asciiTheme="minorHAnsi" w:hAnsiTheme="minorHAnsi" w:cs="Calibri"/>
        </w:rPr>
        <w:t xml:space="preserve">t o účasti či neúčasti klienta </w:t>
      </w:r>
      <w:r w:rsidRPr="008800A3">
        <w:rPr>
          <w:rFonts w:asciiTheme="minorHAnsi" w:hAnsiTheme="minorHAnsi" w:cs="Calibri"/>
        </w:rPr>
        <w:t>na akci s ohledem na kapacitu služby, popř. kapacitu akce</w:t>
      </w:r>
    </w:p>
    <w:p w:rsidR="00C51517" w:rsidRPr="008800A3" w:rsidRDefault="00C51517" w:rsidP="008800A3">
      <w:pPr>
        <w:pStyle w:val="Odstavecseseznamem"/>
        <w:numPr>
          <w:ilvl w:val="0"/>
          <w:numId w:val="31"/>
        </w:numPr>
        <w:rPr>
          <w:rFonts w:asciiTheme="minorHAnsi" w:hAnsiTheme="minorHAnsi" w:cs="Calibri"/>
        </w:rPr>
      </w:pPr>
      <w:r w:rsidRPr="008800A3">
        <w:rPr>
          <w:rFonts w:asciiTheme="minorHAnsi" w:hAnsiTheme="minorHAnsi" w:cs="Calibri"/>
        </w:rPr>
        <w:t>nahlížet do dokumentace a provádět do ní zápisy</w:t>
      </w:r>
    </w:p>
    <w:p w:rsidR="00C51517" w:rsidRPr="008800A3" w:rsidRDefault="00C51517" w:rsidP="008800A3">
      <w:pPr>
        <w:pStyle w:val="Odstavecseseznamem"/>
        <w:numPr>
          <w:ilvl w:val="0"/>
          <w:numId w:val="31"/>
        </w:numPr>
        <w:rPr>
          <w:rFonts w:asciiTheme="minorHAnsi" w:hAnsiTheme="minorHAnsi" w:cs="Calibri"/>
        </w:rPr>
      </w:pPr>
      <w:r w:rsidRPr="008800A3">
        <w:rPr>
          <w:rFonts w:asciiTheme="minorHAnsi" w:hAnsiTheme="minorHAnsi" w:cs="Calibri"/>
        </w:rPr>
        <w:t>odmít</w:t>
      </w:r>
      <w:r w:rsidR="008800A3">
        <w:rPr>
          <w:rFonts w:asciiTheme="minorHAnsi" w:hAnsiTheme="minorHAnsi" w:cs="Calibri"/>
        </w:rPr>
        <w:t>nout poskytnutí služby klientovi</w:t>
      </w:r>
      <w:r w:rsidRPr="008800A3">
        <w:rPr>
          <w:rFonts w:asciiTheme="minorHAnsi" w:hAnsiTheme="minorHAnsi" w:cs="Calibri"/>
        </w:rPr>
        <w:t xml:space="preserve"> v případě, že je pod  vlivem alkoholu nebo jiné návykové látky ovlivňující jeho chování </w:t>
      </w:r>
    </w:p>
    <w:p w:rsidR="00C51517" w:rsidRPr="008800A3" w:rsidRDefault="008800A3" w:rsidP="008800A3">
      <w:pPr>
        <w:pStyle w:val="Odstavecseseznamem"/>
        <w:numPr>
          <w:ilvl w:val="0"/>
          <w:numId w:val="31"/>
        </w:numPr>
        <w:rPr>
          <w:rFonts w:asciiTheme="minorHAnsi" w:hAnsiTheme="minorHAnsi" w:cs="Calibri"/>
        </w:rPr>
      </w:pPr>
      <w:r w:rsidRPr="008800A3">
        <w:rPr>
          <w:rFonts w:asciiTheme="minorHAnsi" w:hAnsiTheme="minorHAnsi" w:cs="Calibri"/>
        </w:rPr>
        <w:t>nenechat se klientem</w:t>
      </w:r>
      <w:r w:rsidR="00C51517" w:rsidRPr="008800A3">
        <w:rPr>
          <w:rFonts w:asciiTheme="minorHAnsi" w:hAnsiTheme="minorHAnsi" w:cs="Calibri"/>
        </w:rPr>
        <w:t xml:space="preserve"> vydírat či manipulovat </w:t>
      </w:r>
    </w:p>
    <w:p w:rsidR="00C51517" w:rsidRPr="008800A3" w:rsidRDefault="00C51517" w:rsidP="008800A3">
      <w:pPr>
        <w:rPr>
          <w:rFonts w:asciiTheme="minorHAnsi" w:hAnsiTheme="minorHAnsi" w:cs="Calibri"/>
          <w:b/>
          <w:sz w:val="24"/>
          <w:szCs w:val="24"/>
        </w:rPr>
      </w:pPr>
    </w:p>
    <w:p w:rsidR="00C51517" w:rsidRPr="008800A3" w:rsidRDefault="00C51517" w:rsidP="008800A3">
      <w:pPr>
        <w:rPr>
          <w:rFonts w:asciiTheme="minorHAnsi" w:hAnsiTheme="minorHAnsi" w:cs="Calibri"/>
          <w:b/>
          <w:sz w:val="28"/>
          <w:szCs w:val="28"/>
        </w:rPr>
      </w:pPr>
      <w:r w:rsidRPr="008800A3">
        <w:rPr>
          <w:rFonts w:asciiTheme="minorHAnsi" w:hAnsiTheme="minorHAnsi" w:cs="Calibri"/>
          <w:b/>
          <w:sz w:val="28"/>
          <w:szCs w:val="28"/>
        </w:rPr>
        <w:t xml:space="preserve">             Povinnosti:</w:t>
      </w:r>
    </w:p>
    <w:p w:rsidR="00C51517" w:rsidRPr="008800A3" w:rsidRDefault="00C51517" w:rsidP="008800A3">
      <w:pPr>
        <w:pStyle w:val="Bezmezer"/>
        <w:numPr>
          <w:ilvl w:val="0"/>
          <w:numId w:val="32"/>
        </w:numPr>
        <w:spacing w:line="276" w:lineRule="auto"/>
        <w:jc w:val="both"/>
        <w:rPr>
          <w:b/>
          <w:sz w:val="24"/>
          <w:szCs w:val="24"/>
        </w:rPr>
      </w:pPr>
      <w:r w:rsidRPr="008800A3">
        <w:rPr>
          <w:sz w:val="24"/>
          <w:szCs w:val="24"/>
        </w:rPr>
        <w:t xml:space="preserve">při své práci se řídí a dodržují interní pravidla, pokyny, dokumenty a řády, které poskytovatel vydává v souvislosti s poskytováním sociální služby, dále svou pracovní náplní a ustanovením ZP </w:t>
      </w:r>
    </w:p>
    <w:p w:rsidR="00C51517" w:rsidRPr="008800A3" w:rsidRDefault="00C51517" w:rsidP="008800A3">
      <w:pPr>
        <w:rPr>
          <w:rFonts w:asciiTheme="minorHAnsi" w:hAnsiTheme="minorHAnsi" w:cs="Calibri"/>
          <w:sz w:val="24"/>
          <w:szCs w:val="24"/>
        </w:rPr>
      </w:pPr>
    </w:p>
    <w:p w:rsidR="008800A3" w:rsidRDefault="008800A3" w:rsidP="008800A3">
      <w:pPr>
        <w:pStyle w:val="Bezmezer"/>
        <w:spacing w:line="276" w:lineRule="auto"/>
        <w:ind w:left="0"/>
        <w:rPr>
          <w:b/>
          <w:sz w:val="28"/>
          <w:szCs w:val="28"/>
        </w:rPr>
      </w:pPr>
    </w:p>
    <w:p w:rsidR="00C51517" w:rsidRPr="008800A3" w:rsidRDefault="00C51517" w:rsidP="008800A3">
      <w:pPr>
        <w:pStyle w:val="Bezmezer"/>
        <w:spacing w:line="276" w:lineRule="auto"/>
        <w:rPr>
          <w:b/>
          <w:sz w:val="28"/>
          <w:szCs w:val="28"/>
        </w:rPr>
      </w:pPr>
      <w:r w:rsidRPr="008800A3">
        <w:rPr>
          <w:b/>
          <w:sz w:val="28"/>
          <w:szCs w:val="28"/>
        </w:rPr>
        <w:t xml:space="preserve">VIII. </w:t>
      </w:r>
    </w:p>
    <w:p w:rsidR="00C51517" w:rsidRDefault="00C51517" w:rsidP="008800A3">
      <w:pPr>
        <w:pStyle w:val="Bezmezer"/>
        <w:spacing w:line="276" w:lineRule="auto"/>
        <w:rPr>
          <w:b/>
          <w:sz w:val="28"/>
          <w:szCs w:val="28"/>
        </w:rPr>
      </w:pPr>
      <w:r w:rsidRPr="008800A3">
        <w:rPr>
          <w:b/>
          <w:sz w:val="28"/>
          <w:szCs w:val="28"/>
        </w:rPr>
        <w:t>Závěrečné ustanovení</w:t>
      </w:r>
    </w:p>
    <w:p w:rsidR="008800A3" w:rsidRPr="008800A3" w:rsidRDefault="008800A3" w:rsidP="008800A3">
      <w:pPr>
        <w:pStyle w:val="Bezmezer"/>
        <w:spacing w:line="276" w:lineRule="auto"/>
        <w:rPr>
          <w:b/>
          <w:sz w:val="28"/>
          <w:szCs w:val="28"/>
        </w:rPr>
      </w:pPr>
    </w:p>
    <w:p w:rsidR="00C51517" w:rsidRPr="008800A3" w:rsidRDefault="00C51517" w:rsidP="008800A3">
      <w:pPr>
        <w:pStyle w:val="Bezmezer"/>
        <w:spacing w:line="276" w:lineRule="auto"/>
        <w:jc w:val="both"/>
        <w:rPr>
          <w:sz w:val="24"/>
          <w:szCs w:val="24"/>
        </w:rPr>
      </w:pPr>
      <w:r w:rsidRPr="008800A3">
        <w:rPr>
          <w:sz w:val="24"/>
          <w:szCs w:val="24"/>
        </w:rPr>
        <w:t>Tento Provozní řád je závazný pro</w:t>
      </w:r>
      <w:r w:rsidR="008800A3" w:rsidRPr="008800A3">
        <w:rPr>
          <w:sz w:val="24"/>
          <w:szCs w:val="24"/>
        </w:rPr>
        <w:t xml:space="preserve"> klienta</w:t>
      </w:r>
      <w:r w:rsidRPr="008800A3">
        <w:rPr>
          <w:sz w:val="24"/>
          <w:szCs w:val="24"/>
        </w:rPr>
        <w:t xml:space="preserve">, který s ním byl seznámen při podpisu Smlouvy o poskytování sociálních služeb,  i pro poskytovatele, který s ním seznámí všechny pracovníky zařízení. </w:t>
      </w:r>
    </w:p>
    <w:p w:rsidR="00C51517" w:rsidRPr="008800A3" w:rsidRDefault="00C51517" w:rsidP="008800A3">
      <w:pPr>
        <w:pStyle w:val="Bezmezer"/>
        <w:spacing w:line="276" w:lineRule="auto"/>
        <w:jc w:val="both"/>
        <w:rPr>
          <w:rFonts w:cs="Calibri"/>
          <w:b/>
          <w:sz w:val="24"/>
          <w:szCs w:val="24"/>
        </w:rPr>
      </w:pPr>
    </w:p>
    <w:p w:rsidR="00C51517" w:rsidRPr="00893508" w:rsidRDefault="00C51517" w:rsidP="00C51517">
      <w:pPr>
        <w:rPr>
          <w:rFonts w:cs="Calibri"/>
          <w:b/>
        </w:rPr>
      </w:pPr>
    </w:p>
    <w:p w:rsidR="00C51517" w:rsidRPr="00893508" w:rsidRDefault="00C51517" w:rsidP="00C51517">
      <w:pPr>
        <w:rPr>
          <w:rFonts w:cs="Calibri"/>
          <w:b/>
        </w:rPr>
      </w:pPr>
    </w:p>
    <w:p w:rsidR="00C51517" w:rsidRPr="00893508" w:rsidRDefault="00C51517" w:rsidP="00C51517">
      <w:pPr>
        <w:rPr>
          <w:rFonts w:cs="Calibri"/>
          <w:b/>
        </w:rPr>
      </w:pPr>
    </w:p>
    <w:p w:rsidR="00C51517" w:rsidRPr="00893508" w:rsidRDefault="00C51517" w:rsidP="00C51517">
      <w:pPr>
        <w:rPr>
          <w:rFonts w:cs="Calibri"/>
          <w:b/>
        </w:rPr>
      </w:pPr>
    </w:p>
    <w:p w:rsidR="00C51517" w:rsidRPr="00893508" w:rsidRDefault="00C51517" w:rsidP="00C51517">
      <w:pPr>
        <w:rPr>
          <w:rFonts w:cs="Calibri"/>
          <w:b/>
        </w:rPr>
      </w:pPr>
    </w:p>
    <w:p w:rsidR="00C51517" w:rsidRPr="00893508" w:rsidRDefault="00C51517" w:rsidP="00C51517">
      <w:pPr>
        <w:rPr>
          <w:rFonts w:cs="Calibri"/>
          <w:b/>
        </w:rPr>
      </w:pPr>
    </w:p>
    <w:p w:rsidR="00C51517" w:rsidRPr="00893508" w:rsidRDefault="00C51517" w:rsidP="00C51517">
      <w:pPr>
        <w:pStyle w:val="Bezmezer"/>
        <w:tabs>
          <w:tab w:val="left" w:pos="2835"/>
        </w:tabs>
        <w:rPr>
          <w:rFonts w:ascii="Monotype Corsiva" w:hAnsi="Monotype Corsiva"/>
          <w:b/>
          <w:color w:val="17365D"/>
          <w:sz w:val="40"/>
          <w:szCs w:val="40"/>
        </w:rPr>
      </w:pPr>
    </w:p>
    <w:p w:rsidR="00316A38" w:rsidRPr="00893508" w:rsidRDefault="00316A38"/>
    <w:sectPr w:rsidR="00316A38" w:rsidRPr="00893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EA" w:rsidRDefault="004A6EEA" w:rsidP="00893508">
      <w:pPr>
        <w:spacing w:after="0" w:line="240" w:lineRule="auto"/>
      </w:pPr>
      <w:r>
        <w:separator/>
      </w:r>
    </w:p>
  </w:endnote>
  <w:endnote w:type="continuationSeparator" w:id="0">
    <w:p w:rsidR="004A6EEA" w:rsidRDefault="004A6EEA" w:rsidP="0089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DD" w:rsidRDefault="00BA05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862099669"/>
      <w:docPartObj>
        <w:docPartGallery w:val="Page Numbers (Bottom of Page)"/>
        <w:docPartUnique/>
      </w:docPartObj>
    </w:sdtPr>
    <w:sdtContent>
      <w:p w:rsidR="00BB241C" w:rsidRDefault="00BB24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93508" w:rsidRDefault="008935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DD" w:rsidRDefault="00BA05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EA" w:rsidRDefault="004A6EEA" w:rsidP="00893508">
      <w:pPr>
        <w:spacing w:after="0" w:line="240" w:lineRule="auto"/>
      </w:pPr>
      <w:r>
        <w:separator/>
      </w:r>
    </w:p>
  </w:footnote>
  <w:footnote w:type="continuationSeparator" w:id="0">
    <w:p w:rsidR="004A6EEA" w:rsidRDefault="004A6EEA" w:rsidP="0089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DD" w:rsidRDefault="00BA05D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08" w:rsidRDefault="00893508" w:rsidP="00893508">
    <w:pPr>
      <w:pStyle w:val="Zhlav"/>
      <w:jc w:val="center"/>
      <w:rPr>
        <w:rFonts w:ascii="Times New Roman" w:hAnsi="Times New Roman"/>
        <w:b/>
        <w:sz w:val="32"/>
        <w:szCs w:val="32"/>
      </w:rPr>
    </w:pPr>
    <w:r>
      <w:rPr>
        <w:rFonts w:ascii="Monotype Corsiva" w:hAnsi="Monotype Corsiva" w:cs="AngsanaUPC"/>
        <w:b/>
        <w:noProof/>
        <w:color w:val="17365D"/>
        <w:sz w:val="48"/>
        <w:szCs w:val="48"/>
        <w:lang w:eastAsia="cs-CZ"/>
      </w:rPr>
      <w:drawing>
        <wp:inline distT="0" distB="0" distL="0" distR="0">
          <wp:extent cx="2390775" cy="523875"/>
          <wp:effectExtent l="0" t="0" r="9525" b="952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3508" w:rsidRDefault="00893508" w:rsidP="00893508">
    <w:pPr>
      <w:pStyle w:val="Zhlav"/>
      <w:jc w:val="center"/>
      <w:rPr>
        <w:rFonts w:ascii="Times New Roman" w:hAnsi="Times New Roman"/>
        <w:b/>
        <w:color w:val="4BACC6"/>
        <w:sz w:val="28"/>
        <w:szCs w:val="28"/>
      </w:rPr>
    </w:pPr>
    <w:r w:rsidRPr="00E03350">
      <w:rPr>
        <w:rFonts w:ascii="Times New Roman" w:hAnsi="Times New Roman"/>
        <w:b/>
        <w:color w:val="4BACC6"/>
        <w:sz w:val="28"/>
        <w:szCs w:val="28"/>
      </w:rPr>
      <w:t>Rašínova 313, 549 01 Nové Město nad Metují</w:t>
    </w:r>
  </w:p>
  <w:p w:rsidR="00893508" w:rsidRDefault="00893508" w:rsidP="00893508">
    <w:r>
      <w:rPr>
        <w:rFonts w:ascii="Times New Roman" w:hAnsi="Times New Roman"/>
        <w:b/>
        <w:noProof/>
        <w:color w:val="00B0F0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90170</wp:posOffset>
              </wp:positionV>
              <wp:extent cx="7553325" cy="9525"/>
              <wp:effectExtent l="9525" t="13970" r="9525" b="5080"/>
              <wp:wrapNone/>
              <wp:docPr id="8" name="Přímá spojnice se šipko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533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8" o:spid="_x0000_s1026" type="#_x0000_t32" style="position:absolute;margin-left:-35.25pt;margin-top:7.1pt;width:594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"/>
          </w:pict>
        </mc:Fallback>
      </mc:AlternateContent>
    </w:r>
    <w:r>
      <w:rPr>
        <w:rFonts w:ascii="Times New Roman" w:hAnsi="Times New Roman"/>
        <w:b/>
        <w:vanish/>
        <w:color w:val="4BACC6"/>
        <w:sz w:val="28"/>
        <w:szCs w:val="28"/>
      </w:rPr>
      <w:t>ttttttttggttttttttttttttttttttttttttttttttttttttttttttttttttttttttttttttttttttttttttttttttttttttttttttttttttttttttttttttttttttt</w:t>
    </w:r>
  </w:p>
  <w:p w:rsidR="00893508" w:rsidRDefault="008935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DD" w:rsidRDefault="00BA05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551"/>
    <w:multiLevelType w:val="hybridMultilevel"/>
    <w:tmpl w:val="D388BF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B9729C"/>
    <w:multiLevelType w:val="hybridMultilevel"/>
    <w:tmpl w:val="6874B5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B4E58"/>
    <w:multiLevelType w:val="hybridMultilevel"/>
    <w:tmpl w:val="9AB82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F0756"/>
    <w:multiLevelType w:val="hybridMultilevel"/>
    <w:tmpl w:val="5C9C5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E5F45"/>
    <w:multiLevelType w:val="hybridMultilevel"/>
    <w:tmpl w:val="29B2EB2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6F7CD5"/>
    <w:multiLevelType w:val="hybridMultilevel"/>
    <w:tmpl w:val="84CE318E"/>
    <w:lvl w:ilvl="0" w:tplc="040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199F14A6"/>
    <w:multiLevelType w:val="hybridMultilevel"/>
    <w:tmpl w:val="FB768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B2AEA"/>
    <w:multiLevelType w:val="hybridMultilevel"/>
    <w:tmpl w:val="16C27B12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F732EA1"/>
    <w:multiLevelType w:val="hybridMultilevel"/>
    <w:tmpl w:val="F3A21A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5C55CE"/>
    <w:multiLevelType w:val="hybridMultilevel"/>
    <w:tmpl w:val="B54487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800BF"/>
    <w:multiLevelType w:val="hybridMultilevel"/>
    <w:tmpl w:val="98D0E8C6"/>
    <w:lvl w:ilvl="0" w:tplc="0405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1">
    <w:nsid w:val="2CFC72CA"/>
    <w:multiLevelType w:val="hybridMultilevel"/>
    <w:tmpl w:val="15C223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66D21"/>
    <w:multiLevelType w:val="hybridMultilevel"/>
    <w:tmpl w:val="9EA494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F4C0030">
      <w:numFmt w:val="bullet"/>
      <w:lvlText w:val="-"/>
      <w:lvlJc w:val="left"/>
      <w:pPr>
        <w:ind w:left="2205" w:hanging="405"/>
      </w:pPr>
      <w:rPr>
        <w:rFonts w:ascii="Calibri" w:eastAsia="Times New Roman" w:hAnsi="Calibri" w:hint="default"/>
        <w:b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A1E9F"/>
    <w:multiLevelType w:val="hybridMultilevel"/>
    <w:tmpl w:val="F2286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73FD9"/>
    <w:multiLevelType w:val="hybridMultilevel"/>
    <w:tmpl w:val="4336C488"/>
    <w:lvl w:ilvl="0" w:tplc="040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5">
    <w:nsid w:val="387B0E08"/>
    <w:multiLevelType w:val="hybridMultilevel"/>
    <w:tmpl w:val="45ECE4E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8AF59EB"/>
    <w:multiLevelType w:val="hybridMultilevel"/>
    <w:tmpl w:val="6750D9F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EF63226"/>
    <w:multiLevelType w:val="hybridMultilevel"/>
    <w:tmpl w:val="82E2888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2225F5F"/>
    <w:multiLevelType w:val="hybridMultilevel"/>
    <w:tmpl w:val="65480AD6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4DE17E73"/>
    <w:multiLevelType w:val="hybridMultilevel"/>
    <w:tmpl w:val="757ECB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96720"/>
    <w:multiLevelType w:val="hybridMultilevel"/>
    <w:tmpl w:val="32821BE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ECB186E"/>
    <w:multiLevelType w:val="hybridMultilevel"/>
    <w:tmpl w:val="ED1C08FA"/>
    <w:lvl w:ilvl="0" w:tplc="0405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2">
    <w:nsid w:val="4F106F7B"/>
    <w:multiLevelType w:val="hybridMultilevel"/>
    <w:tmpl w:val="27149F5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56D78CB"/>
    <w:multiLevelType w:val="hybridMultilevel"/>
    <w:tmpl w:val="CAA6E1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90F45"/>
    <w:multiLevelType w:val="hybridMultilevel"/>
    <w:tmpl w:val="F388326E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5FD25F5"/>
    <w:multiLevelType w:val="hybridMultilevel"/>
    <w:tmpl w:val="4010F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1B6E5E"/>
    <w:multiLevelType w:val="hybridMultilevel"/>
    <w:tmpl w:val="B11C2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27170"/>
    <w:multiLevelType w:val="hybridMultilevel"/>
    <w:tmpl w:val="59D83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10E2E"/>
    <w:multiLevelType w:val="hybridMultilevel"/>
    <w:tmpl w:val="5CC435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8E01BC1"/>
    <w:multiLevelType w:val="hybridMultilevel"/>
    <w:tmpl w:val="0840D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5C0030"/>
    <w:multiLevelType w:val="hybridMultilevel"/>
    <w:tmpl w:val="C94E2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C1BBD"/>
    <w:multiLevelType w:val="hybridMultilevel"/>
    <w:tmpl w:val="91CA6DF6"/>
    <w:lvl w:ilvl="0" w:tplc="040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9"/>
  </w:num>
  <w:num w:numId="4">
    <w:abstractNumId w:val="12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18"/>
  </w:num>
  <w:num w:numId="10">
    <w:abstractNumId w:val="5"/>
  </w:num>
  <w:num w:numId="11">
    <w:abstractNumId w:val="23"/>
  </w:num>
  <w:num w:numId="12">
    <w:abstractNumId w:val="24"/>
  </w:num>
  <w:num w:numId="13">
    <w:abstractNumId w:val="17"/>
  </w:num>
  <w:num w:numId="14">
    <w:abstractNumId w:val="14"/>
  </w:num>
  <w:num w:numId="15">
    <w:abstractNumId w:val="6"/>
  </w:num>
  <w:num w:numId="16">
    <w:abstractNumId w:val="28"/>
  </w:num>
  <w:num w:numId="17">
    <w:abstractNumId w:val="15"/>
  </w:num>
  <w:num w:numId="18">
    <w:abstractNumId w:val="3"/>
  </w:num>
  <w:num w:numId="19">
    <w:abstractNumId w:val="2"/>
  </w:num>
  <w:num w:numId="20">
    <w:abstractNumId w:val="13"/>
  </w:num>
  <w:num w:numId="21">
    <w:abstractNumId w:val="26"/>
  </w:num>
  <w:num w:numId="22">
    <w:abstractNumId w:val="30"/>
  </w:num>
  <w:num w:numId="23">
    <w:abstractNumId w:val="29"/>
  </w:num>
  <w:num w:numId="24">
    <w:abstractNumId w:val="0"/>
  </w:num>
  <w:num w:numId="25">
    <w:abstractNumId w:val="7"/>
  </w:num>
  <w:num w:numId="26">
    <w:abstractNumId w:val="22"/>
  </w:num>
  <w:num w:numId="27">
    <w:abstractNumId w:val="16"/>
  </w:num>
  <w:num w:numId="28">
    <w:abstractNumId w:val="31"/>
  </w:num>
  <w:num w:numId="29">
    <w:abstractNumId w:val="10"/>
  </w:num>
  <w:num w:numId="30">
    <w:abstractNumId w:val="21"/>
  </w:num>
  <w:num w:numId="31">
    <w:abstractNumId w:val="2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17"/>
    <w:rsid w:val="000140DD"/>
    <w:rsid w:val="0008017E"/>
    <w:rsid w:val="00134A97"/>
    <w:rsid w:val="00242727"/>
    <w:rsid w:val="002A268F"/>
    <w:rsid w:val="002F420A"/>
    <w:rsid w:val="00316A38"/>
    <w:rsid w:val="00442463"/>
    <w:rsid w:val="004A6EEA"/>
    <w:rsid w:val="00514E25"/>
    <w:rsid w:val="00541795"/>
    <w:rsid w:val="00581430"/>
    <w:rsid w:val="0058654D"/>
    <w:rsid w:val="00613CA0"/>
    <w:rsid w:val="0062069B"/>
    <w:rsid w:val="00626F06"/>
    <w:rsid w:val="00662267"/>
    <w:rsid w:val="00675A2F"/>
    <w:rsid w:val="00697782"/>
    <w:rsid w:val="007561C4"/>
    <w:rsid w:val="00827109"/>
    <w:rsid w:val="008800A3"/>
    <w:rsid w:val="008930DF"/>
    <w:rsid w:val="00893508"/>
    <w:rsid w:val="008E387D"/>
    <w:rsid w:val="00976353"/>
    <w:rsid w:val="00983DA1"/>
    <w:rsid w:val="009F4460"/>
    <w:rsid w:val="00A22522"/>
    <w:rsid w:val="00A76C1A"/>
    <w:rsid w:val="00AD4B21"/>
    <w:rsid w:val="00AE2416"/>
    <w:rsid w:val="00AF52AF"/>
    <w:rsid w:val="00B920F4"/>
    <w:rsid w:val="00B92E03"/>
    <w:rsid w:val="00BA05DD"/>
    <w:rsid w:val="00BB241C"/>
    <w:rsid w:val="00BB6933"/>
    <w:rsid w:val="00C43838"/>
    <w:rsid w:val="00C51517"/>
    <w:rsid w:val="00C63249"/>
    <w:rsid w:val="00D35C37"/>
    <w:rsid w:val="00D57ABE"/>
    <w:rsid w:val="00DD138B"/>
    <w:rsid w:val="00DE6EBD"/>
    <w:rsid w:val="00E9296A"/>
    <w:rsid w:val="00F2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517"/>
    <w:pPr>
      <w:ind w:left="851" w:right="567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C51517"/>
    <w:pPr>
      <w:spacing w:after="0" w:line="360" w:lineRule="auto"/>
      <w:ind w:left="851" w:right="567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C51517"/>
    <w:pPr>
      <w:spacing w:after="0" w:line="240" w:lineRule="auto"/>
      <w:ind w:left="720" w:right="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50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508"/>
    <w:rPr>
      <w:rFonts w:ascii="Tahoma" w:eastAsia="Calibri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9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50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517"/>
    <w:pPr>
      <w:ind w:left="851" w:right="567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C51517"/>
    <w:pPr>
      <w:spacing w:after="0" w:line="360" w:lineRule="auto"/>
      <w:ind w:left="851" w:right="567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C51517"/>
    <w:pPr>
      <w:spacing w:after="0" w:line="240" w:lineRule="auto"/>
      <w:ind w:left="720" w:right="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50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508"/>
    <w:rPr>
      <w:rFonts w:ascii="Tahoma" w:eastAsia="Calibri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9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5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1674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Markéta Hanušová</cp:lastModifiedBy>
  <cp:revision>2</cp:revision>
  <cp:lastPrinted>2016-01-19T13:45:00Z</cp:lastPrinted>
  <dcterms:created xsi:type="dcterms:W3CDTF">2016-02-03T12:47:00Z</dcterms:created>
  <dcterms:modified xsi:type="dcterms:W3CDTF">2016-02-03T12:47:00Z</dcterms:modified>
</cp:coreProperties>
</file>